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FAC6E" w14:textId="77777777" w:rsidR="00A32A03" w:rsidRDefault="00A32A03" w:rsidP="00A32A03">
      <w:pPr>
        <w:spacing w:after="0" w:line="240" w:lineRule="atLeast"/>
        <w:rPr>
          <w:rFonts w:ascii="Times New Roman" w:eastAsia="Times New Roman" w:hAnsi="Times New Roman" w:cs="Times New Roman"/>
          <w:b/>
          <w:sz w:val="28"/>
          <w:szCs w:val="28"/>
          <w:lang w:val="kk-KZ"/>
        </w:rPr>
      </w:pPr>
    </w:p>
    <w:p w14:paraId="5896B51A" w14:textId="77777777" w:rsidR="00A32A03" w:rsidRPr="003217C3" w:rsidRDefault="00A32A03" w:rsidP="00A32A03">
      <w:pPr>
        <w:spacing w:after="0" w:line="240" w:lineRule="atLeast"/>
        <w:ind w:left="4956" w:firstLine="708"/>
        <w:rPr>
          <w:rFonts w:ascii="Times New Roman" w:eastAsia="Times New Roman" w:hAnsi="Times New Roman" w:cs="Times New Roman"/>
          <w:b/>
          <w:sz w:val="28"/>
          <w:szCs w:val="28"/>
          <w:lang w:val="kk-KZ"/>
        </w:rPr>
      </w:pPr>
      <w:r w:rsidRPr="003217C3">
        <w:rPr>
          <w:rFonts w:ascii="Times New Roman" w:eastAsia="Times New Roman" w:hAnsi="Times New Roman" w:cs="Times New Roman"/>
          <w:b/>
          <w:sz w:val="28"/>
          <w:szCs w:val="28"/>
          <w:lang w:val="kk-KZ"/>
        </w:rPr>
        <w:t>Қазақстан Республикасының</w:t>
      </w:r>
    </w:p>
    <w:p w14:paraId="28AE88AE" w14:textId="77777777" w:rsidR="00A32A03" w:rsidRPr="003217C3" w:rsidRDefault="00A32A03" w:rsidP="00A32A03">
      <w:pPr>
        <w:spacing w:after="0" w:line="240" w:lineRule="atLeast"/>
        <w:ind w:left="4956" w:firstLine="708"/>
        <w:rPr>
          <w:rFonts w:ascii="Times New Roman" w:eastAsia="Times New Roman" w:hAnsi="Times New Roman" w:cs="Times New Roman"/>
          <w:b/>
          <w:sz w:val="28"/>
          <w:szCs w:val="28"/>
          <w:lang w:val="kk-KZ"/>
        </w:rPr>
      </w:pPr>
      <w:r w:rsidRPr="003217C3">
        <w:rPr>
          <w:rFonts w:ascii="Times New Roman" w:eastAsia="Times New Roman" w:hAnsi="Times New Roman" w:cs="Times New Roman"/>
          <w:b/>
          <w:sz w:val="28"/>
          <w:szCs w:val="28"/>
          <w:lang w:val="kk-KZ"/>
        </w:rPr>
        <w:t>Премьер-Министрі</w:t>
      </w:r>
    </w:p>
    <w:p w14:paraId="4ABE33B5" w14:textId="77777777" w:rsidR="00A32A03" w:rsidRPr="004E09F2" w:rsidRDefault="00A32A03" w:rsidP="00A32A03">
      <w:pPr>
        <w:spacing w:after="0" w:line="240" w:lineRule="atLeast"/>
        <w:ind w:left="4956" w:firstLine="708"/>
        <w:rPr>
          <w:rFonts w:ascii="Times New Roman" w:eastAsia="Calibri" w:hAnsi="Times New Roman" w:cs="Times New Roman"/>
          <w:b/>
          <w:bCs/>
          <w:sz w:val="28"/>
          <w:szCs w:val="28"/>
          <w:lang w:val="kk-KZ"/>
        </w:rPr>
      </w:pPr>
      <w:r w:rsidRPr="004E09F2">
        <w:rPr>
          <w:rFonts w:ascii="Times New Roman" w:eastAsia="Times New Roman" w:hAnsi="Times New Roman" w:cs="Times New Roman"/>
          <w:b/>
          <w:sz w:val="28"/>
          <w:szCs w:val="28"/>
          <w:lang w:val="kk-KZ"/>
        </w:rPr>
        <w:t>О.А. Бектеновке</w:t>
      </w:r>
    </w:p>
    <w:p w14:paraId="7DD27EF1" w14:textId="77777777" w:rsidR="00A32A03" w:rsidRPr="004E09F2" w:rsidRDefault="00A32A03" w:rsidP="00A32A03">
      <w:pPr>
        <w:widowControl w:val="0"/>
        <w:autoSpaceDE w:val="0"/>
        <w:autoSpaceDN w:val="0"/>
        <w:adjustRightInd w:val="0"/>
        <w:spacing w:after="0" w:line="240" w:lineRule="auto"/>
        <w:jc w:val="center"/>
        <w:rPr>
          <w:rFonts w:ascii="Times New Roman" w:eastAsia="Calibri" w:hAnsi="Times New Roman" w:cs="Times New Roman"/>
          <w:b/>
          <w:bCs/>
          <w:sz w:val="28"/>
          <w:szCs w:val="28"/>
          <w:lang w:val="kk-KZ"/>
        </w:rPr>
      </w:pPr>
    </w:p>
    <w:p w14:paraId="0F5CDBBD" w14:textId="77777777" w:rsidR="00A32A03" w:rsidRDefault="00A32A03" w:rsidP="00A32A03">
      <w:pPr>
        <w:widowControl w:val="0"/>
        <w:autoSpaceDE w:val="0"/>
        <w:autoSpaceDN w:val="0"/>
        <w:adjustRightInd w:val="0"/>
        <w:spacing w:after="0" w:line="240" w:lineRule="auto"/>
        <w:jc w:val="center"/>
        <w:rPr>
          <w:rFonts w:ascii="Times New Roman" w:eastAsia="Calibri" w:hAnsi="Times New Roman" w:cs="Times New Roman"/>
          <w:b/>
          <w:bCs/>
          <w:sz w:val="28"/>
          <w:szCs w:val="28"/>
          <w:lang w:val="kk-KZ"/>
        </w:rPr>
      </w:pPr>
    </w:p>
    <w:p w14:paraId="7866A29F" w14:textId="77777777" w:rsidR="00A32A03" w:rsidRPr="004E09F2" w:rsidRDefault="00A32A03" w:rsidP="00A32A03">
      <w:pPr>
        <w:widowControl w:val="0"/>
        <w:autoSpaceDE w:val="0"/>
        <w:autoSpaceDN w:val="0"/>
        <w:adjustRightInd w:val="0"/>
        <w:spacing w:after="0" w:line="240" w:lineRule="auto"/>
        <w:jc w:val="center"/>
        <w:rPr>
          <w:rFonts w:ascii="Times New Roman" w:eastAsia="Calibri" w:hAnsi="Times New Roman" w:cs="Times New Roman"/>
          <w:b/>
          <w:bCs/>
          <w:sz w:val="28"/>
          <w:szCs w:val="28"/>
          <w:lang w:val="kk-KZ"/>
        </w:rPr>
      </w:pPr>
    </w:p>
    <w:p w14:paraId="14799A1C" w14:textId="77777777" w:rsidR="00A32A03" w:rsidRPr="00C35AA4" w:rsidRDefault="00A32A03" w:rsidP="00A32A03">
      <w:pPr>
        <w:tabs>
          <w:tab w:val="left" w:pos="1134"/>
        </w:tabs>
        <w:spacing w:after="0" w:line="240" w:lineRule="auto"/>
        <w:ind w:firstLine="567"/>
        <w:jc w:val="center"/>
        <w:rPr>
          <w:rFonts w:ascii="Times New Roman" w:hAnsi="Times New Roman"/>
          <w:sz w:val="28"/>
          <w:szCs w:val="28"/>
        </w:rPr>
      </w:pPr>
      <w:r w:rsidRPr="0035129F">
        <w:rPr>
          <w:rFonts w:ascii="Times New Roman" w:hAnsi="Times New Roman"/>
          <w:b/>
          <w:sz w:val="28"/>
          <w:szCs w:val="20"/>
          <w:lang w:val="kk-KZ"/>
        </w:rPr>
        <w:t xml:space="preserve"> «</w:t>
      </w:r>
      <w:r w:rsidRPr="0035129F">
        <w:rPr>
          <w:rFonts w:ascii="Times New Roman" w:hAnsi="Times New Roman"/>
          <w:b/>
          <w:sz w:val="28"/>
          <w:szCs w:val="20"/>
        </w:rPr>
        <w:t>Қазақстан Республикасы Үкіметінің Регламенті туралы»</w:t>
      </w:r>
    </w:p>
    <w:p w14:paraId="1819F0D4" w14:textId="77777777" w:rsidR="00A32A03" w:rsidRPr="0035129F" w:rsidRDefault="00A32A03" w:rsidP="00A32A03">
      <w:pPr>
        <w:tabs>
          <w:tab w:val="left" w:pos="1134"/>
        </w:tabs>
        <w:spacing w:after="0" w:line="240" w:lineRule="auto"/>
        <w:ind w:firstLine="567"/>
        <w:jc w:val="center"/>
        <w:rPr>
          <w:rFonts w:ascii="Times New Roman" w:hAnsi="Times New Roman"/>
          <w:b/>
          <w:sz w:val="28"/>
          <w:szCs w:val="20"/>
          <w:lang w:val="kk-KZ"/>
        </w:rPr>
      </w:pPr>
      <w:r w:rsidRPr="0035129F">
        <w:rPr>
          <w:rFonts w:ascii="Times New Roman" w:hAnsi="Times New Roman"/>
          <w:b/>
          <w:sz w:val="28"/>
          <w:szCs w:val="20"/>
          <w:lang w:val="kk-KZ"/>
        </w:rPr>
        <w:t>Қазақстан Республикасы Үкіметінің 2023 жылғы 6 қаңтардағы № 10 қаулысына толықтырулар енгізу туралы» Қазақстан Республикасының Үкіметі қаулысының жобасына түсіндірме жазба</w:t>
      </w:r>
    </w:p>
    <w:p w14:paraId="3638A186" w14:textId="77777777" w:rsidR="00A32A03" w:rsidRPr="00F0073B" w:rsidRDefault="00A32A03" w:rsidP="00A32A03">
      <w:pPr>
        <w:widowControl w:val="0"/>
        <w:autoSpaceDE w:val="0"/>
        <w:autoSpaceDN w:val="0"/>
        <w:adjustRightInd w:val="0"/>
        <w:spacing w:after="0" w:line="240" w:lineRule="auto"/>
        <w:ind w:firstLine="708"/>
        <w:rPr>
          <w:rFonts w:ascii="Times New Roman" w:hAnsi="Times New Roman" w:cs="Times New Roman"/>
          <w:b/>
          <w:color w:val="000000"/>
          <w:sz w:val="28"/>
          <w:szCs w:val="28"/>
          <w:lang w:val="kk-KZ"/>
        </w:rPr>
      </w:pPr>
      <w:r w:rsidRPr="00CF4DDD">
        <w:rPr>
          <w:rFonts w:ascii="Times New Roman" w:hAnsi="Times New Roman"/>
          <w:b/>
          <w:color w:val="000000"/>
          <w:sz w:val="28"/>
          <w:szCs w:val="28"/>
          <w:lang w:val="kk-KZ"/>
        </w:rPr>
        <w:t>1</w:t>
      </w:r>
      <w:r>
        <w:rPr>
          <w:rFonts w:ascii="Times New Roman" w:hAnsi="Times New Roman" w:cs="Times New Roman"/>
          <w:b/>
          <w:color w:val="000000"/>
          <w:sz w:val="28"/>
          <w:szCs w:val="28"/>
          <w:lang w:val="kk-KZ"/>
        </w:rPr>
        <w:t xml:space="preserve">. </w:t>
      </w:r>
      <w:r w:rsidRPr="00F0073B">
        <w:rPr>
          <w:rFonts w:ascii="Times New Roman" w:hAnsi="Times New Roman" w:cs="Times New Roman"/>
          <w:b/>
          <w:color w:val="000000"/>
          <w:sz w:val="28"/>
          <w:szCs w:val="28"/>
          <w:lang w:val="kk-KZ"/>
        </w:rPr>
        <w:t>Әзірлеуші мемлекеттік органның атауы.</w:t>
      </w:r>
    </w:p>
    <w:p w14:paraId="35996779" w14:textId="77777777" w:rsidR="00A32A03" w:rsidRDefault="00A32A03" w:rsidP="00A32A03">
      <w:pPr>
        <w:widowControl w:val="0"/>
        <w:spacing w:after="0" w:line="240" w:lineRule="auto"/>
        <w:ind w:firstLine="705"/>
        <w:jc w:val="both"/>
        <w:rPr>
          <w:rFonts w:ascii="Times New Roman" w:hAnsi="Times New Roman" w:cs="Times New Roman"/>
          <w:color w:val="000000"/>
          <w:sz w:val="28"/>
          <w:szCs w:val="28"/>
          <w:lang w:val="kk-KZ"/>
        </w:rPr>
      </w:pPr>
      <w:r w:rsidRPr="00902219">
        <w:rPr>
          <w:rFonts w:ascii="Times New Roman" w:hAnsi="Times New Roman" w:cs="Times New Roman"/>
          <w:color w:val="000000"/>
          <w:sz w:val="28"/>
          <w:szCs w:val="28"/>
          <w:lang w:val="kk-KZ"/>
        </w:rPr>
        <w:t>Қазақстан Республикасы</w:t>
      </w:r>
      <w:r>
        <w:rPr>
          <w:rFonts w:ascii="Times New Roman" w:hAnsi="Times New Roman" w:cs="Times New Roman"/>
          <w:color w:val="000000"/>
          <w:sz w:val="28"/>
          <w:szCs w:val="28"/>
          <w:lang w:val="kk-KZ"/>
        </w:rPr>
        <w:t>ның</w:t>
      </w:r>
      <w:r w:rsidRPr="00902219">
        <w:rPr>
          <w:rFonts w:ascii="Times New Roman" w:hAnsi="Times New Roman" w:cs="Times New Roman"/>
          <w:color w:val="000000"/>
          <w:sz w:val="28"/>
          <w:szCs w:val="28"/>
          <w:lang w:val="kk-KZ"/>
        </w:rPr>
        <w:t xml:space="preserve"> </w:t>
      </w:r>
      <w:r w:rsidRPr="002E0E00">
        <w:rPr>
          <w:rFonts w:ascii="Times New Roman" w:hAnsi="Times New Roman" w:cs="Times New Roman"/>
          <w:color w:val="000000"/>
          <w:sz w:val="28"/>
          <w:szCs w:val="28"/>
          <w:lang w:val="kk-KZ"/>
        </w:rPr>
        <w:t>Ұлттық экономика министрлігі</w:t>
      </w:r>
      <w:r w:rsidRPr="00902219">
        <w:rPr>
          <w:rFonts w:ascii="Times New Roman" w:hAnsi="Times New Roman" w:cs="Times New Roman"/>
          <w:color w:val="000000"/>
          <w:sz w:val="28"/>
          <w:szCs w:val="28"/>
          <w:lang w:val="kk-KZ"/>
        </w:rPr>
        <w:t>.</w:t>
      </w:r>
    </w:p>
    <w:p w14:paraId="592365F8" w14:textId="77777777" w:rsidR="00A32A03" w:rsidRPr="005F7846" w:rsidRDefault="00A32A03" w:rsidP="00A32A03">
      <w:pPr>
        <w:widowControl w:val="0"/>
        <w:spacing w:after="0" w:line="240" w:lineRule="auto"/>
        <w:ind w:firstLine="705"/>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2. </w:t>
      </w:r>
      <w:r w:rsidRPr="00436F66">
        <w:rPr>
          <w:rFonts w:ascii="Times New Roman" w:eastAsia="Calibri" w:hAnsi="Times New Roman" w:cs="Times New Roman"/>
          <w:b/>
          <w:sz w:val="28"/>
          <w:szCs w:val="28"/>
          <w:lang w:val="kk-KZ" w:eastAsia="en-US"/>
        </w:rPr>
        <w:t xml:space="preserve">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w:t>
      </w:r>
      <w:r>
        <w:rPr>
          <w:rFonts w:ascii="Times New Roman" w:eastAsia="Calibri" w:hAnsi="Times New Roman" w:cs="Times New Roman"/>
          <w:b/>
          <w:sz w:val="28"/>
          <w:szCs w:val="28"/>
          <w:lang w:val="kk-KZ" w:eastAsia="en-US"/>
        </w:rPr>
        <w:t>Б</w:t>
      </w:r>
      <w:r w:rsidRPr="00436F66">
        <w:rPr>
          <w:rFonts w:ascii="Times New Roman" w:eastAsia="Calibri" w:hAnsi="Times New Roman" w:cs="Times New Roman"/>
          <w:b/>
          <w:sz w:val="28"/>
          <w:szCs w:val="28"/>
          <w:lang w:val="kk-KZ" w:eastAsia="en-US"/>
        </w:rPr>
        <w:t>асшылығының хаттамалық және өзге де тапсырмаларына сілтеме жасай отырып, жобаны қабылдау үшін негіздер және/немесе оны қабылдау қажеттігінің басқа да негіздемелері.</w:t>
      </w:r>
    </w:p>
    <w:p w14:paraId="3E0BD334" w14:textId="77777777" w:rsidR="00A32A03" w:rsidRPr="005F7846" w:rsidRDefault="00A32A03" w:rsidP="00A32A03">
      <w:pPr>
        <w:spacing w:after="0" w:line="240" w:lineRule="auto"/>
        <w:ind w:firstLine="708"/>
        <w:jc w:val="both"/>
        <w:rPr>
          <w:rFonts w:ascii="Times New Roman" w:hAnsi="Times New Roman"/>
          <w:sz w:val="28"/>
          <w:szCs w:val="28"/>
          <w:lang w:val="kk-KZ"/>
        </w:rPr>
      </w:pPr>
      <w:r w:rsidRPr="005F7846">
        <w:rPr>
          <w:rFonts w:ascii="Times New Roman" w:hAnsi="Times New Roman"/>
          <w:sz w:val="28"/>
          <w:szCs w:val="28"/>
          <w:lang w:val="kk-KZ"/>
        </w:rPr>
        <w:t>Жоба Қазақстан Республикасы Президенті Әкімшілігі Басшысының</w:t>
      </w:r>
      <w:r>
        <w:rPr>
          <w:rFonts w:ascii="Times New Roman" w:hAnsi="Times New Roman"/>
          <w:sz w:val="28"/>
          <w:szCs w:val="28"/>
          <w:lang w:val="kk-KZ"/>
        </w:rPr>
        <w:t xml:space="preserve"> </w:t>
      </w:r>
      <w:r>
        <w:rPr>
          <w:rFonts w:ascii="Times New Roman" w:hAnsi="Times New Roman"/>
          <w:sz w:val="28"/>
          <w:szCs w:val="28"/>
          <w:lang w:val="kk-KZ"/>
        </w:rPr>
        <w:br/>
      </w:r>
      <w:r w:rsidRPr="005F7846">
        <w:rPr>
          <w:rFonts w:ascii="Times New Roman" w:hAnsi="Times New Roman"/>
          <w:sz w:val="28"/>
          <w:szCs w:val="28"/>
          <w:lang w:val="kk-KZ"/>
        </w:rPr>
        <w:t>2025 жылғы 8 мамырдағы № 25-61-3.4, сондай-ақ Қазақстан Республикасы Үкіметі Аппаратының 2025 жылғы 2 шілдедегі № 12-01/4528//10714 ПАБ-1</w:t>
      </w:r>
      <w:r>
        <w:rPr>
          <w:rFonts w:ascii="Times New Roman" w:hAnsi="Times New Roman"/>
          <w:sz w:val="28"/>
          <w:szCs w:val="28"/>
          <w:lang w:val="kk-KZ"/>
        </w:rPr>
        <w:t xml:space="preserve"> </w:t>
      </w:r>
      <w:r w:rsidRPr="005F7846">
        <w:rPr>
          <w:rFonts w:ascii="Times New Roman" w:hAnsi="Times New Roman"/>
          <w:sz w:val="28"/>
          <w:szCs w:val="28"/>
          <w:lang w:val="kk-KZ"/>
        </w:rPr>
        <w:t>тапсырмасын орындау шеңберінде дайындалды.</w:t>
      </w:r>
    </w:p>
    <w:p w14:paraId="66B2523F" w14:textId="77777777" w:rsidR="00A32A03" w:rsidRDefault="00A32A03" w:rsidP="00A32A03">
      <w:pPr>
        <w:widowControl w:val="0"/>
        <w:spacing w:after="0" w:line="240" w:lineRule="auto"/>
        <w:ind w:firstLine="705"/>
        <w:jc w:val="both"/>
        <w:rPr>
          <w:rFonts w:ascii="Times New Roman" w:eastAsia="Calibri" w:hAnsi="Times New Roman" w:cs="Times New Roman"/>
          <w:b/>
          <w:sz w:val="28"/>
          <w:szCs w:val="28"/>
          <w:lang w:val="kk-KZ" w:eastAsia="en-US"/>
        </w:rPr>
      </w:pPr>
      <w:r w:rsidRPr="00436F66">
        <w:rPr>
          <w:rFonts w:ascii="Times New Roman" w:eastAsia="Calibri" w:hAnsi="Times New Roman" w:cs="Times New Roman"/>
          <w:b/>
          <w:sz w:val="28"/>
          <w:szCs w:val="28"/>
          <w:lang w:val="kk-KZ" w:eastAsia="en-US"/>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w:t>
      </w:r>
      <w:r>
        <w:rPr>
          <w:rFonts w:ascii="Times New Roman" w:eastAsia="Calibri" w:hAnsi="Times New Roman" w:cs="Times New Roman"/>
          <w:b/>
          <w:sz w:val="28"/>
          <w:szCs w:val="28"/>
          <w:lang w:val="kk-KZ" w:eastAsia="en-US"/>
        </w:rPr>
        <w:t xml:space="preserve">мінің көшірмесі міндетті түрде </w:t>
      </w:r>
      <w:r w:rsidRPr="00436F66">
        <w:rPr>
          <w:rFonts w:ascii="Times New Roman" w:eastAsia="Calibri" w:hAnsi="Times New Roman" w:cs="Times New Roman"/>
          <w:b/>
          <w:sz w:val="28"/>
          <w:szCs w:val="28"/>
          <w:lang w:val="kk-KZ" w:eastAsia="en-US"/>
        </w:rPr>
        <w:t>түсіндірме жазбаға қоса беріледі).</w:t>
      </w:r>
    </w:p>
    <w:p w14:paraId="620A2B5A" w14:textId="77777777" w:rsidR="00A32A03" w:rsidRPr="005F7846" w:rsidRDefault="00A32A03" w:rsidP="00A32A03">
      <w:pPr>
        <w:widowControl w:val="0"/>
        <w:spacing w:after="0" w:line="240" w:lineRule="auto"/>
        <w:ind w:firstLine="709"/>
        <w:jc w:val="both"/>
        <w:rPr>
          <w:rFonts w:ascii="Times New Roman" w:eastAsia="Consolas" w:hAnsi="Times New Roman"/>
          <w:color w:val="000000"/>
          <w:sz w:val="28"/>
          <w:szCs w:val="28"/>
          <w:lang w:val="kk-KZ" w:eastAsia="en-US"/>
        </w:rPr>
      </w:pPr>
      <w:r w:rsidRPr="005F7846">
        <w:rPr>
          <w:rFonts w:ascii="Times New Roman" w:eastAsia="Consolas" w:hAnsi="Times New Roman"/>
          <w:color w:val="000000"/>
          <w:sz w:val="28"/>
          <w:szCs w:val="28"/>
          <w:lang w:val="kk-KZ" w:eastAsia="en-US"/>
        </w:rPr>
        <w:t>Жобаны іске асыру бюджеттен қаржы шығындары</w:t>
      </w:r>
      <w:r>
        <w:rPr>
          <w:rFonts w:ascii="Times New Roman" w:eastAsia="Consolas" w:hAnsi="Times New Roman"/>
          <w:color w:val="000000"/>
          <w:sz w:val="28"/>
          <w:szCs w:val="28"/>
          <w:lang w:val="kk-KZ" w:eastAsia="en-US"/>
        </w:rPr>
        <w:t>н</w:t>
      </w:r>
      <w:r w:rsidRPr="005F7846">
        <w:rPr>
          <w:rFonts w:ascii="Times New Roman" w:eastAsia="Consolas" w:hAnsi="Times New Roman"/>
          <w:color w:val="000000"/>
          <w:sz w:val="28"/>
          <w:szCs w:val="28"/>
          <w:lang w:val="kk-KZ" w:eastAsia="en-US"/>
        </w:rPr>
        <w:t xml:space="preserve"> талап етпейді.</w:t>
      </w:r>
    </w:p>
    <w:p w14:paraId="3B2E0E30" w14:textId="77777777" w:rsidR="00A32A03" w:rsidRPr="00105E7C" w:rsidRDefault="00A32A03" w:rsidP="00A32A0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5E7C">
        <w:rPr>
          <w:rFonts w:ascii="Times New Roman" w:hAnsi="Times New Roman" w:cs="Times New Roman"/>
          <w:b/>
          <w:color w:val="000000"/>
          <w:spacing w:val="1"/>
          <w:sz w:val="28"/>
          <w:szCs w:val="28"/>
          <w:shd w:val="clear" w:color="auto" w:fill="FFFFFF"/>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70E30FE4" w14:textId="77777777" w:rsidR="00A32A03" w:rsidRDefault="00A32A03" w:rsidP="00A32A03">
      <w:pPr>
        <w:widowControl w:val="0"/>
        <w:spacing w:after="0" w:line="240" w:lineRule="auto"/>
        <w:ind w:firstLine="705"/>
        <w:jc w:val="both"/>
        <w:rPr>
          <w:rFonts w:ascii="Times New Roman" w:hAnsi="Times New Roman"/>
          <w:sz w:val="28"/>
          <w:szCs w:val="28"/>
          <w:lang w:val="kk-KZ"/>
        </w:rPr>
      </w:pPr>
      <w:r w:rsidRPr="005F7846">
        <w:rPr>
          <w:rFonts w:ascii="Times New Roman" w:hAnsi="Times New Roman"/>
          <w:sz w:val="28"/>
          <w:szCs w:val="28"/>
          <w:lang w:val="kk-KZ"/>
        </w:rPr>
        <w:t xml:space="preserve">Жобаны қабылдау теріс әлеуметтік-экономикалық, құқықтық және (немесе) </w:t>
      </w:r>
      <w:r>
        <w:rPr>
          <w:rFonts w:ascii="Times New Roman" w:hAnsi="Times New Roman"/>
          <w:sz w:val="28"/>
          <w:szCs w:val="28"/>
          <w:lang w:val="kk-KZ"/>
        </w:rPr>
        <w:t xml:space="preserve">өзге </w:t>
      </w:r>
      <w:r w:rsidRPr="005F7846">
        <w:rPr>
          <w:rFonts w:ascii="Times New Roman" w:hAnsi="Times New Roman"/>
          <w:sz w:val="28"/>
          <w:szCs w:val="28"/>
          <w:lang w:val="kk-KZ"/>
        </w:rPr>
        <w:t>салдарға әкеп соқпайды, сондай-ақ ұлттық қауіпсіздікті қамтамасыз етуге ықпал етпейді.</w:t>
      </w:r>
    </w:p>
    <w:p w14:paraId="51E59078" w14:textId="77777777" w:rsidR="00A32A03" w:rsidRPr="00105E7C" w:rsidRDefault="00A32A03" w:rsidP="00A32A0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5E7C">
        <w:rPr>
          <w:rFonts w:ascii="Times New Roman" w:hAnsi="Times New Roman" w:cs="Times New Roman"/>
          <w:b/>
          <w:color w:val="000000"/>
          <w:spacing w:val="1"/>
          <w:sz w:val="28"/>
          <w:szCs w:val="28"/>
          <w:shd w:val="clear" w:color="auto" w:fill="FFFFFF"/>
          <w:lang w:val="kk-KZ"/>
        </w:rPr>
        <w:t>5. Нақты мақсаттар мен күтілетін нәтижелердің мерзімдері.</w:t>
      </w:r>
    </w:p>
    <w:p w14:paraId="6EE42222" w14:textId="77777777" w:rsidR="00A32A03" w:rsidRDefault="00A32A03" w:rsidP="00A32A03">
      <w:pPr>
        <w:widowControl w:val="0"/>
        <w:spacing w:after="0" w:line="240" w:lineRule="auto"/>
        <w:ind w:firstLine="705"/>
        <w:jc w:val="both"/>
        <w:rPr>
          <w:rFonts w:ascii="Times New Roman" w:hAnsi="Times New Roman"/>
          <w:sz w:val="28"/>
          <w:szCs w:val="28"/>
          <w:lang w:val="kk-KZ"/>
        </w:rPr>
      </w:pPr>
      <w:r w:rsidRPr="0035129F">
        <w:rPr>
          <w:rFonts w:ascii="Times New Roman" w:hAnsi="Times New Roman"/>
          <w:sz w:val="28"/>
          <w:szCs w:val="28"/>
          <w:lang w:val="kk-KZ"/>
        </w:rPr>
        <w:t>Жобаның мақсаты бюджеттік бағдарламалар әкімшілерін</w:t>
      </w:r>
      <w:r>
        <w:rPr>
          <w:rFonts w:ascii="Times New Roman" w:hAnsi="Times New Roman"/>
          <w:sz w:val="28"/>
          <w:szCs w:val="28"/>
          <w:lang w:val="kk-KZ"/>
        </w:rPr>
        <w:t>ің</w:t>
      </w:r>
      <w:r w:rsidRPr="0035129F">
        <w:rPr>
          <w:rFonts w:ascii="Times New Roman" w:hAnsi="Times New Roman"/>
          <w:sz w:val="28"/>
          <w:szCs w:val="28"/>
          <w:lang w:val="kk-KZ"/>
        </w:rPr>
        <w:t>, жергілікті атқарушы органдар</w:t>
      </w:r>
      <w:r>
        <w:rPr>
          <w:rFonts w:ascii="Times New Roman" w:hAnsi="Times New Roman"/>
          <w:sz w:val="28"/>
          <w:szCs w:val="28"/>
          <w:lang w:val="kk-KZ"/>
        </w:rPr>
        <w:t xml:space="preserve"> мен</w:t>
      </w:r>
      <w:r w:rsidRPr="0035129F">
        <w:rPr>
          <w:rFonts w:ascii="Times New Roman" w:hAnsi="Times New Roman"/>
          <w:sz w:val="28"/>
          <w:szCs w:val="28"/>
          <w:lang w:val="kk-KZ"/>
        </w:rPr>
        <w:t xml:space="preserve"> өзге де бюджет қаражатын алушылар</w:t>
      </w:r>
      <w:r>
        <w:rPr>
          <w:rFonts w:ascii="Times New Roman" w:hAnsi="Times New Roman"/>
          <w:sz w:val="28"/>
          <w:szCs w:val="28"/>
          <w:lang w:val="kk-KZ"/>
        </w:rPr>
        <w:t>дың</w:t>
      </w:r>
      <w:r w:rsidRPr="0035129F">
        <w:rPr>
          <w:rFonts w:ascii="Times New Roman" w:hAnsi="Times New Roman"/>
          <w:sz w:val="28"/>
          <w:szCs w:val="28"/>
          <w:lang w:val="kk-KZ"/>
        </w:rPr>
        <w:t xml:space="preserve"> бюджетті жоспарлау процесінен тыс бюджет шығыстарын ұлғайту туралы Қазақстан Республикасының Президентіне және Қазақстан Республикасы Президентінің Әкімшілігіне ұсыныстар енгізу</w:t>
      </w:r>
      <w:r>
        <w:rPr>
          <w:rFonts w:ascii="Times New Roman" w:hAnsi="Times New Roman"/>
          <w:sz w:val="28"/>
          <w:szCs w:val="28"/>
          <w:lang w:val="kk-KZ"/>
        </w:rPr>
        <w:t>іне</w:t>
      </w:r>
      <w:r w:rsidRPr="0035129F">
        <w:rPr>
          <w:rFonts w:ascii="Times New Roman" w:hAnsi="Times New Roman"/>
          <w:sz w:val="28"/>
          <w:szCs w:val="28"/>
          <w:lang w:val="kk-KZ"/>
        </w:rPr>
        <w:t xml:space="preserve"> тыйым салатын Қазақстан Республикасы </w:t>
      </w:r>
      <w:r w:rsidRPr="0035129F">
        <w:rPr>
          <w:rFonts w:ascii="Times New Roman" w:hAnsi="Times New Roman"/>
          <w:sz w:val="28"/>
          <w:szCs w:val="28"/>
          <w:lang w:val="kk-KZ"/>
        </w:rPr>
        <w:lastRenderedPageBreak/>
        <w:t>Бюджет кодексінің 2-бабын іске асыру</w:t>
      </w:r>
      <w:r>
        <w:rPr>
          <w:rFonts w:ascii="Times New Roman" w:hAnsi="Times New Roman"/>
          <w:sz w:val="28"/>
          <w:szCs w:val="28"/>
          <w:lang w:val="kk-KZ"/>
        </w:rPr>
        <w:t>да</w:t>
      </w:r>
      <w:r w:rsidRPr="0035129F">
        <w:rPr>
          <w:rFonts w:ascii="Times New Roman" w:hAnsi="Times New Roman"/>
          <w:sz w:val="28"/>
          <w:szCs w:val="28"/>
          <w:lang w:val="kk-KZ"/>
        </w:rPr>
        <w:t xml:space="preserve"> алгоритм (тетік) құру болып табылады.</w:t>
      </w:r>
    </w:p>
    <w:p w14:paraId="40FE6AB0" w14:textId="77777777" w:rsidR="00A32A03" w:rsidRPr="00105E7C" w:rsidRDefault="00A32A03" w:rsidP="00A32A03">
      <w:pPr>
        <w:widowControl w:val="0"/>
        <w:spacing w:after="0" w:line="240" w:lineRule="auto"/>
        <w:ind w:firstLine="705"/>
        <w:jc w:val="both"/>
        <w:rPr>
          <w:rFonts w:ascii="Times New Roman" w:eastAsia="Calibri" w:hAnsi="Times New Roman" w:cs="Times New Roman"/>
          <w:b/>
          <w:sz w:val="28"/>
          <w:szCs w:val="28"/>
          <w:lang w:val="kk-KZ" w:eastAsia="en-US"/>
        </w:rPr>
      </w:pPr>
      <w:r w:rsidRPr="00105E7C">
        <w:rPr>
          <w:rFonts w:ascii="Times New Roman" w:eastAsia="Calibri" w:hAnsi="Times New Roman" w:cs="Times New Roman"/>
          <w:b/>
          <w:sz w:val="28"/>
          <w:szCs w:val="28"/>
          <w:lang w:val="kk-KZ" w:eastAsia="en-US"/>
        </w:rPr>
        <w:t xml:space="preserve">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 </w:t>
      </w:r>
    </w:p>
    <w:p w14:paraId="7B4FB0FC" w14:textId="77777777" w:rsidR="00A32A03" w:rsidRDefault="00A32A03" w:rsidP="00A32A03">
      <w:pPr>
        <w:widowControl w:val="0"/>
        <w:spacing w:after="0" w:line="240" w:lineRule="auto"/>
        <w:ind w:firstLine="705"/>
        <w:jc w:val="both"/>
        <w:rPr>
          <w:rFonts w:ascii="Times New Roman" w:hAnsi="Times New Roman"/>
          <w:sz w:val="28"/>
          <w:szCs w:val="28"/>
          <w:lang w:val="kk-KZ"/>
        </w:rPr>
      </w:pPr>
      <w:r w:rsidRPr="00F02F74">
        <w:rPr>
          <w:rFonts w:ascii="Times New Roman" w:hAnsi="Times New Roman"/>
          <w:sz w:val="28"/>
          <w:szCs w:val="28"/>
          <w:lang w:val="kk-KZ"/>
        </w:rPr>
        <w:t xml:space="preserve">«Қазақстан Республикасы Үкіметінің </w:t>
      </w:r>
      <w:r>
        <w:rPr>
          <w:rFonts w:ascii="Times New Roman" w:hAnsi="Times New Roman"/>
          <w:sz w:val="28"/>
          <w:szCs w:val="28"/>
          <w:lang w:val="kk-KZ"/>
        </w:rPr>
        <w:t>р</w:t>
      </w:r>
      <w:r w:rsidRPr="00F02F74">
        <w:rPr>
          <w:rFonts w:ascii="Times New Roman" w:hAnsi="Times New Roman"/>
          <w:sz w:val="28"/>
          <w:szCs w:val="28"/>
          <w:lang w:val="kk-KZ"/>
        </w:rPr>
        <w:t>егламенті туралы» Қазақстан Республикасы Үкіметінің 2023 жылғы 6 қаңтардағы № 10 қаулысы.</w:t>
      </w:r>
    </w:p>
    <w:p w14:paraId="3B45A597" w14:textId="77777777" w:rsidR="00A32A03" w:rsidRPr="00105E7C" w:rsidRDefault="00A32A03" w:rsidP="00A32A0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5E7C">
        <w:rPr>
          <w:rFonts w:ascii="Times New Roman" w:hAnsi="Times New Roman" w:cs="Times New Roman"/>
          <w:b/>
          <w:color w:val="000000"/>
          <w:spacing w:val="1"/>
          <w:sz w:val="28"/>
          <w:szCs w:val="28"/>
          <w:shd w:val="clear" w:color="auto" w:fill="FFFFFF"/>
          <w:lang w:val="kk-KZ"/>
        </w:rPr>
        <w:t>7. </w:t>
      </w:r>
      <w:r w:rsidRPr="00105E7C">
        <w:rPr>
          <w:rFonts w:ascii="Times New Roman" w:eastAsia="Calibri" w:hAnsi="Times New Roman" w:cs="Times New Roman"/>
          <w:b/>
          <w:sz w:val="28"/>
          <w:szCs w:val="28"/>
          <w:lang w:val="kk-KZ" w:eastAsia="en-US"/>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79EE5703" w14:textId="77777777" w:rsidR="00A32A03" w:rsidRPr="00105E7C" w:rsidRDefault="00A32A03" w:rsidP="00A32A0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5E7C">
        <w:rPr>
          <w:rFonts w:ascii="Times New Roman" w:hAnsi="Times New Roman" w:cs="Times New Roman"/>
          <w:color w:val="000000"/>
          <w:spacing w:val="1"/>
          <w:sz w:val="28"/>
          <w:szCs w:val="28"/>
          <w:shd w:val="clear" w:color="auto" w:fill="FFFFFF"/>
          <w:lang w:val="kk-KZ"/>
        </w:rPr>
        <w:t>Талап етілмейді.</w:t>
      </w:r>
    </w:p>
    <w:p w14:paraId="478D0108" w14:textId="77777777" w:rsidR="00A32A03" w:rsidRPr="00105E7C" w:rsidRDefault="00A32A03" w:rsidP="00A32A0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Pr>
          <w:rFonts w:ascii="Times New Roman" w:hAnsi="Times New Roman" w:cs="Times New Roman"/>
          <w:b/>
          <w:color w:val="000000"/>
          <w:spacing w:val="1"/>
          <w:sz w:val="28"/>
          <w:szCs w:val="28"/>
          <w:shd w:val="clear" w:color="auto" w:fill="FFFFFF"/>
          <w:lang w:val="kk-KZ"/>
        </w:rPr>
        <w:t xml:space="preserve">8. </w:t>
      </w:r>
      <w:r w:rsidRPr="00105E7C">
        <w:rPr>
          <w:rFonts w:ascii="Times New Roman" w:hAnsi="Times New Roman" w:cs="Times New Roman"/>
          <w:b/>
          <w:color w:val="000000"/>
          <w:spacing w:val="1"/>
          <w:sz w:val="28"/>
          <w:szCs w:val="28"/>
          <w:shd w:val="clear" w:color="auto" w:fill="FFFFFF"/>
          <w:lang w:val="kk-KZ"/>
        </w:rPr>
        <w:t>Ұсынылған халықаралық шарттың жобасын кейіннен ратификациялау қажеттігі туралы ақпарат.</w:t>
      </w:r>
    </w:p>
    <w:p w14:paraId="076D5BF6" w14:textId="77777777" w:rsidR="00A32A03" w:rsidRPr="00105E7C" w:rsidRDefault="00A32A03" w:rsidP="00A32A0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5E7C">
        <w:rPr>
          <w:rFonts w:ascii="Times New Roman" w:hAnsi="Times New Roman" w:cs="Times New Roman"/>
          <w:color w:val="000000"/>
          <w:spacing w:val="1"/>
          <w:sz w:val="28"/>
          <w:szCs w:val="28"/>
          <w:shd w:val="clear" w:color="auto" w:fill="FFFFFF"/>
          <w:lang w:val="kk-KZ"/>
        </w:rPr>
        <w:t>Халықаралық шарт болып табылмайды.</w:t>
      </w:r>
    </w:p>
    <w:p w14:paraId="096DADDC" w14:textId="77777777" w:rsidR="00A32A03" w:rsidRPr="00105E7C" w:rsidRDefault="00A32A03" w:rsidP="00A32A03">
      <w:pPr>
        <w:widowControl w:val="0"/>
        <w:spacing w:after="0" w:line="240" w:lineRule="auto"/>
        <w:ind w:firstLine="705"/>
        <w:jc w:val="both"/>
        <w:rPr>
          <w:rFonts w:ascii="Times New Roman" w:eastAsia="Calibri" w:hAnsi="Times New Roman" w:cs="Times New Roman"/>
          <w:b/>
          <w:sz w:val="28"/>
          <w:szCs w:val="28"/>
          <w:lang w:val="kk-KZ" w:eastAsia="en-US"/>
        </w:rPr>
      </w:pPr>
      <w:r>
        <w:rPr>
          <w:rFonts w:ascii="Times New Roman" w:hAnsi="Times New Roman" w:cs="Times New Roman"/>
          <w:b/>
          <w:color w:val="000000"/>
          <w:spacing w:val="1"/>
          <w:sz w:val="28"/>
          <w:szCs w:val="28"/>
          <w:shd w:val="clear" w:color="auto" w:fill="FFFFFF"/>
          <w:lang w:val="kk-KZ"/>
        </w:rPr>
        <w:t xml:space="preserve">9. </w:t>
      </w:r>
      <w:r w:rsidRPr="00105E7C">
        <w:rPr>
          <w:rFonts w:ascii="Times New Roman" w:eastAsia="Calibri" w:hAnsi="Times New Roman" w:cs="Times New Roman"/>
          <w:b/>
          <w:sz w:val="28"/>
          <w:szCs w:val="28"/>
          <w:lang w:val="kk-KZ" w:eastAsia="en-US"/>
        </w:rPr>
        <w:t xml:space="preserve">Кеңсе Басшысы мен </w:t>
      </w:r>
      <w:r>
        <w:rPr>
          <w:rFonts w:ascii="Times New Roman" w:eastAsia="Calibri" w:hAnsi="Times New Roman" w:cs="Times New Roman"/>
          <w:b/>
          <w:sz w:val="28"/>
          <w:szCs w:val="28"/>
          <w:lang w:val="kk-KZ" w:eastAsia="en-US"/>
        </w:rPr>
        <w:t>б</w:t>
      </w:r>
      <w:r w:rsidRPr="00105E7C">
        <w:rPr>
          <w:rFonts w:ascii="Times New Roman" w:eastAsia="Calibri" w:hAnsi="Times New Roman" w:cs="Times New Roman"/>
          <w:b/>
          <w:sz w:val="28"/>
          <w:szCs w:val="28"/>
          <w:lang w:val="kk-KZ" w:eastAsia="en-US"/>
        </w:rPr>
        <w:t xml:space="preserve">айланыс және ақпарат министрінің                           2011 жылғы 20 мамырдағы </w:t>
      </w:r>
      <w:r>
        <w:rPr>
          <w:rFonts w:ascii="Times New Roman" w:eastAsia="Calibri" w:hAnsi="Times New Roman" w:cs="Times New Roman"/>
          <w:b/>
          <w:sz w:val="28"/>
          <w:szCs w:val="28"/>
          <w:lang w:val="kk-KZ" w:eastAsia="en-US"/>
        </w:rPr>
        <w:t xml:space="preserve">№ </w:t>
      </w:r>
      <w:r w:rsidRPr="00EF1875">
        <w:rPr>
          <w:rFonts w:ascii="Times New Roman" w:eastAsia="Calibri" w:hAnsi="Times New Roman" w:cs="Times New Roman"/>
          <w:b/>
          <w:sz w:val="28"/>
          <w:szCs w:val="28"/>
          <w:lang w:val="kk-KZ" w:eastAsia="en-US"/>
        </w:rPr>
        <w:t>25-1-32қбп/22П-қбп</w:t>
      </w:r>
      <w:r>
        <w:rPr>
          <w:rFonts w:ascii="Times New Roman" w:eastAsia="Calibri" w:hAnsi="Times New Roman" w:cs="Times New Roman"/>
          <w:b/>
          <w:sz w:val="28"/>
          <w:szCs w:val="28"/>
          <w:lang w:val="kk-KZ" w:eastAsia="en-US"/>
        </w:rPr>
        <w:t xml:space="preserve"> </w:t>
      </w:r>
      <w:r w:rsidRPr="00105E7C">
        <w:rPr>
          <w:rFonts w:ascii="Times New Roman" w:eastAsia="Calibri" w:hAnsi="Times New Roman" w:cs="Times New Roman"/>
          <w:b/>
          <w:sz w:val="28"/>
          <w:szCs w:val="28"/>
          <w:lang w:val="kk-KZ" w:eastAsia="en-US"/>
        </w:rPr>
        <w:t>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4FB37AF5" w14:textId="77777777" w:rsidR="00A32A03" w:rsidRPr="00105E7C" w:rsidRDefault="00A32A03" w:rsidP="00A32A0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5E7C">
        <w:rPr>
          <w:rFonts w:ascii="Times New Roman" w:hAnsi="Times New Roman" w:cs="Times New Roman"/>
          <w:color w:val="000000"/>
          <w:spacing w:val="1"/>
          <w:sz w:val="28"/>
          <w:szCs w:val="28"/>
          <w:shd w:val="clear" w:color="auto" w:fill="FFFFFF"/>
          <w:lang w:val="kk-KZ"/>
        </w:rPr>
        <w:t>Рұқсат етіледі.</w:t>
      </w:r>
    </w:p>
    <w:p w14:paraId="3380DF06" w14:textId="77777777" w:rsidR="00A32A03" w:rsidRPr="00105E7C" w:rsidRDefault="00A32A03" w:rsidP="00A32A03">
      <w:pPr>
        <w:widowControl w:val="0"/>
        <w:spacing w:after="0" w:line="240" w:lineRule="auto"/>
        <w:ind w:firstLine="705"/>
        <w:jc w:val="both"/>
        <w:rPr>
          <w:rFonts w:ascii="Times New Roman" w:eastAsia="Calibri" w:hAnsi="Times New Roman" w:cs="Times New Roman"/>
          <w:b/>
          <w:sz w:val="28"/>
          <w:szCs w:val="28"/>
          <w:lang w:val="kk-KZ" w:eastAsia="en-US"/>
        </w:rPr>
      </w:pPr>
      <w:r>
        <w:rPr>
          <w:rFonts w:ascii="Times New Roman" w:hAnsi="Times New Roman" w:cs="Times New Roman"/>
          <w:b/>
          <w:color w:val="000000"/>
          <w:spacing w:val="1"/>
          <w:sz w:val="28"/>
          <w:szCs w:val="28"/>
          <w:shd w:val="clear" w:color="auto" w:fill="FFFFFF"/>
          <w:lang w:val="kk-KZ"/>
        </w:rPr>
        <w:t xml:space="preserve">10. </w:t>
      </w:r>
      <w:r w:rsidRPr="00105E7C">
        <w:rPr>
          <w:rFonts w:ascii="Times New Roman" w:eastAsia="Calibri" w:hAnsi="Times New Roman" w:cs="Times New Roman"/>
          <w:b/>
          <w:sz w:val="28"/>
          <w:szCs w:val="28"/>
          <w:lang w:val="kk-KZ" w:eastAsia="en-US"/>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71F8B0BC" w14:textId="77777777" w:rsidR="00A32A03" w:rsidRPr="00105E7C" w:rsidRDefault="00A32A03" w:rsidP="00A32A03">
      <w:pPr>
        <w:widowControl w:val="0"/>
        <w:spacing w:after="0" w:line="240" w:lineRule="auto"/>
        <w:ind w:firstLine="705"/>
        <w:jc w:val="both"/>
        <w:rPr>
          <w:rFonts w:ascii="Times New Roman" w:hAnsi="Times New Roman"/>
          <w:sz w:val="28"/>
          <w:szCs w:val="28"/>
          <w:lang w:val="kk-KZ"/>
        </w:rPr>
      </w:pPr>
      <w:r w:rsidRPr="00105E7C">
        <w:rPr>
          <w:rFonts w:ascii="Times New Roman" w:hAnsi="Times New Roman"/>
          <w:sz w:val="28"/>
          <w:szCs w:val="28"/>
          <w:lang w:val="kk-KZ"/>
        </w:rPr>
        <w:t>Талап етілмейді.</w:t>
      </w:r>
    </w:p>
    <w:p w14:paraId="6CA1080B" w14:textId="77777777" w:rsidR="00A32A03" w:rsidRPr="00105E7C" w:rsidRDefault="00A32A03" w:rsidP="00A32A03">
      <w:pPr>
        <w:widowControl w:val="0"/>
        <w:spacing w:after="0" w:line="240" w:lineRule="auto"/>
        <w:ind w:firstLine="705"/>
        <w:jc w:val="both"/>
        <w:rPr>
          <w:rFonts w:ascii="Times New Roman" w:eastAsia="Calibri" w:hAnsi="Times New Roman" w:cs="Times New Roman"/>
          <w:b/>
          <w:sz w:val="28"/>
          <w:szCs w:val="28"/>
          <w:lang w:val="kk-KZ" w:eastAsia="en-US"/>
        </w:rPr>
      </w:pPr>
      <w:r w:rsidRPr="00105E7C">
        <w:rPr>
          <w:rFonts w:ascii="Times New Roman" w:hAnsi="Times New Roman" w:cs="Times New Roman"/>
          <w:b/>
          <w:color w:val="000000"/>
          <w:spacing w:val="1"/>
          <w:sz w:val="28"/>
          <w:szCs w:val="28"/>
          <w:shd w:val="clear" w:color="auto" w:fill="FFFFFF"/>
          <w:lang w:val="kk-KZ"/>
        </w:rPr>
        <w:t>11</w:t>
      </w:r>
      <w:r w:rsidRPr="00105E7C">
        <w:rPr>
          <w:rFonts w:ascii="Times New Roman" w:eastAsia="Calibri" w:hAnsi="Times New Roman" w:cs="Times New Roman"/>
          <w:b/>
          <w:sz w:val="28"/>
          <w:szCs w:val="28"/>
          <w:lang w:val="kk-KZ" w:eastAsia="en-US"/>
        </w:rPr>
        <w:t>. 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78BE6FA0" w14:textId="77777777" w:rsidR="00A32A03" w:rsidRPr="00105E7C" w:rsidRDefault="00A32A03" w:rsidP="00A32A03">
      <w:pPr>
        <w:widowControl w:val="0"/>
        <w:spacing w:after="0" w:line="240" w:lineRule="auto"/>
        <w:ind w:firstLine="705"/>
        <w:jc w:val="both"/>
        <w:rPr>
          <w:rFonts w:ascii="Times New Roman" w:hAnsi="Times New Roman"/>
          <w:sz w:val="28"/>
          <w:szCs w:val="28"/>
          <w:lang w:val="kk-KZ"/>
        </w:rPr>
      </w:pPr>
      <w:r w:rsidRPr="00105E7C">
        <w:rPr>
          <w:rFonts w:ascii="Times New Roman" w:hAnsi="Times New Roman"/>
          <w:sz w:val="28"/>
          <w:szCs w:val="28"/>
          <w:lang w:val="kk-KZ"/>
        </w:rPr>
        <w:t>Талап етілмейді.</w:t>
      </w:r>
    </w:p>
    <w:p w14:paraId="3CCD410A" w14:textId="77777777" w:rsidR="00A32A03" w:rsidRPr="00105E7C" w:rsidRDefault="00A32A03" w:rsidP="00A32A0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5E7C">
        <w:rPr>
          <w:rFonts w:ascii="Times New Roman" w:hAnsi="Times New Roman" w:cs="Times New Roman"/>
          <w:b/>
          <w:color w:val="000000"/>
          <w:spacing w:val="1"/>
          <w:sz w:val="28"/>
          <w:szCs w:val="28"/>
          <w:shd w:val="clear" w:color="auto" w:fill="FFFFFF"/>
          <w:lang w:val="kk-KZ"/>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944F679" w14:textId="77777777" w:rsidR="00A32A03" w:rsidRPr="00105E7C" w:rsidRDefault="00A32A03" w:rsidP="00A32A0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5E7C">
        <w:rPr>
          <w:rFonts w:ascii="Times New Roman" w:hAnsi="Times New Roman" w:cs="Times New Roman"/>
          <w:color w:val="000000"/>
          <w:spacing w:val="1"/>
          <w:sz w:val="28"/>
          <w:szCs w:val="28"/>
          <w:shd w:val="clear" w:color="auto" w:fill="FFFFFF"/>
          <w:lang w:val="kk-KZ"/>
        </w:rPr>
        <w:t>Сәйкес келеді.</w:t>
      </w:r>
    </w:p>
    <w:p w14:paraId="55B051A1" w14:textId="77777777" w:rsidR="00A32A03" w:rsidRPr="00105E7C" w:rsidRDefault="00A32A03" w:rsidP="00A32A0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5E7C">
        <w:rPr>
          <w:rFonts w:ascii="Times New Roman" w:hAnsi="Times New Roman" w:cs="Times New Roman"/>
          <w:b/>
          <w:color w:val="000000"/>
          <w:spacing w:val="1"/>
          <w:sz w:val="28"/>
          <w:szCs w:val="28"/>
          <w:shd w:val="clear" w:color="auto" w:fill="FFFFFF"/>
          <w:lang w:val="kk-KZ"/>
        </w:rPr>
        <w:t xml:space="preserve">13. Жобаның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683866E0" w14:textId="77777777" w:rsidR="00A32A03" w:rsidRPr="00105E7C" w:rsidRDefault="00A32A03" w:rsidP="00A32A0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5E7C">
        <w:rPr>
          <w:rFonts w:ascii="Times New Roman" w:hAnsi="Times New Roman" w:cs="Times New Roman"/>
          <w:color w:val="000000"/>
          <w:spacing w:val="1"/>
          <w:sz w:val="28"/>
          <w:szCs w:val="28"/>
          <w:shd w:val="clear" w:color="auto" w:fill="FFFFFF"/>
          <w:lang w:val="kk-KZ"/>
        </w:rPr>
        <w:t>Талап етілмейді.</w:t>
      </w:r>
    </w:p>
    <w:p w14:paraId="56CF93F6" w14:textId="77777777" w:rsidR="00A32A03" w:rsidRPr="00105E7C" w:rsidRDefault="00A32A03" w:rsidP="00A32A0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5E7C">
        <w:rPr>
          <w:rFonts w:ascii="Times New Roman" w:hAnsi="Times New Roman" w:cs="Times New Roman"/>
          <w:b/>
          <w:color w:val="000000"/>
          <w:spacing w:val="1"/>
          <w:sz w:val="28"/>
          <w:szCs w:val="28"/>
          <w:shd w:val="clear" w:color="auto" w:fill="FFFFFF"/>
          <w:lang w:val="kk-KZ"/>
        </w:rPr>
        <w:t>14. 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746C367B" w14:textId="77777777" w:rsidR="00A32A03" w:rsidRPr="00105E7C" w:rsidRDefault="00A32A03" w:rsidP="00A32A0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5E7C">
        <w:rPr>
          <w:rFonts w:ascii="Times New Roman" w:hAnsi="Times New Roman" w:cs="Times New Roman"/>
          <w:color w:val="000000"/>
          <w:spacing w:val="1"/>
          <w:sz w:val="28"/>
          <w:szCs w:val="28"/>
          <w:shd w:val="clear" w:color="auto" w:fill="FFFFFF"/>
          <w:lang w:val="kk-KZ"/>
        </w:rPr>
        <w:t>Талап етілмейді.</w:t>
      </w:r>
    </w:p>
    <w:p w14:paraId="7672FF05" w14:textId="77777777" w:rsidR="00A32A03" w:rsidRPr="00105E7C" w:rsidRDefault="00A32A03" w:rsidP="00A32A03">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5E7C">
        <w:rPr>
          <w:rFonts w:ascii="Times New Roman" w:hAnsi="Times New Roman" w:cs="Times New Roman"/>
          <w:b/>
          <w:color w:val="000000"/>
          <w:spacing w:val="1"/>
          <w:sz w:val="28"/>
          <w:szCs w:val="28"/>
          <w:shd w:val="clear" w:color="auto" w:fill="FFFFFF"/>
          <w:lang w:val="kk-KZ"/>
        </w:rPr>
        <w:lastRenderedPageBreak/>
        <w:t>15. «Қоғамдық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34AE6A36" w14:textId="77777777" w:rsidR="00A32A03" w:rsidRPr="00105E7C" w:rsidRDefault="00A32A03" w:rsidP="00A32A03">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5E7C">
        <w:rPr>
          <w:rFonts w:ascii="Times New Roman" w:hAnsi="Times New Roman" w:cs="Times New Roman"/>
          <w:color w:val="000000"/>
          <w:spacing w:val="1"/>
          <w:sz w:val="28"/>
          <w:szCs w:val="28"/>
          <w:shd w:val="clear" w:color="auto" w:fill="FFFFFF"/>
          <w:lang w:val="kk-KZ"/>
        </w:rPr>
        <w:t>Талап етілмейді.</w:t>
      </w:r>
    </w:p>
    <w:p w14:paraId="222D7C26" w14:textId="77777777" w:rsidR="00A32A03" w:rsidRPr="00105E7C" w:rsidRDefault="00A32A03" w:rsidP="00A32A03">
      <w:pPr>
        <w:widowControl w:val="0"/>
        <w:spacing w:after="0" w:line="240" w:lineRule="auto"/>
        <w:ind w:firstLine="705"/>
        <w:jc w:val="both"/>
        <w:rPr>
          <w:rFonts w:ascii="Times New Roman" w:eastAsia="Calibri" w:hAnsi="Times New Roman" w:cs="Times New Roman"/>
          <w:b/>
          <w:sz w:val="28"/>
          <w:szCs w:val="28"/>
          <w:lang w:val="kk-KZ" w:eastAsia="en-US"/>
        </w:rPr>
      </w:pPr>
    </w:p>
    <w:p w14:paraId="4600922D" w14:textId="77777777" w:rsidR="00A32A03" w:rsidRPr="00105E7C" w:rsidRDefault="00A32A03" w:rsidP="00A32A03">
      <w:pPr>
        <w:widowControl w:val="0"/>
        <w:spacing w:after="0" w:line="240" w:lineRule="auto"/>
        <w:ind w:firstLine="705"/>
        <w:jc w:val="both"/>
        <w:rPr>
          <w:rFonts w:ascii="Times New Roman" w:eastAsia="Calibri" w:hAnsi="Times New Roman" w:cs="Times New Roman"/>
          <w:b/>
          <w:sz w:val="28"/>
          <w:szCs w:val="28"/>
          <w:lang w:val="kk-KZ" w:eastAsia="en-US"/>
        </w:rPr>
      </w:pPr>
    </w:p>
    <w:p w14:paraId="1EF4900E" w14:textId="77777777" w:rsidR="00A32A03" w:rsidRPr="00105E7C" w:rsidRDefault="00A32A03" w:rsidP="00A32A03">
      <w:pPr>
        <w:pStyle w:val="docdata"/>
        <w:pBdr>
          <w:bottom w:val="single" w:sz="4" w:space="0" w:color="FFFFFF"/>
        </w:pBdr>
        <w:tabs>
          <w:tab w:val="left" w:pos="993"/>
        </w:tabs>
        <w:spacing w:before="0" w:beforeAutospacing="0" w:after="0" w:afterAutospacing="0"/>
        <w:ind w:firstLine="709"/>
        <w:jc w:val="both"/>
      </w:pPr>
      <w:r>
        <w:rPr>
          <w:b/>
          <w:bCs/>
          <w:color w:val="000000"/>
          <w:sz w:val="28"/>
          <w:szCs w:val="28"/>
        </w:rPr>
        <w:t xml:space="preserve">           </w:t>
      </w:r>
      <w:r w:rsidRPr="00105E7C">
        <w:rPr>
          <w:b/>
          <w:bCs/>
          <w:color w:val="000000"/>
          <w:sz w:val="28"/>
          <w:szCs w:val="28"/>
        </w:rPr>
        <w:t>Қазақстан Республикасы</w:t>
      </w:r>
    </w:p>
    <w:p w14:paraId="27473C68" w14:textId="77777777" w:rsidR="00A32A03" w:rsidRPr="00105E7C" w:rsidRDefault="00A32A03" w:rsidP="00A32A03">
      <w:pPr>
        <w:pStyle w:val="af"/>
        <w:pBdr>
          <w:bottom w:val="single" w:sz="4" w:space="0" w:color="FFFFFF"/>
        </w:pBdr>
        <w:tabs>
          <w:tab w:val="left" w:pos="993"/>
        </w:tabs>
        <w:spacing w:before="0" w:beforeAutospacing="0" w:after="0" w:afterAutospacing="0"/>
        <w:ind w:firstLine="709"/>
        <w:jc w:val="both"/>
      </w:pPr>
      <w:r w:rsidRPr="00105E7C">
        <w:rPr>
          <w:b/>
          <w:bCs/>
          <w:color w:val="000000"/>
          <w:sz w:val="28"/>
          <w:szCs w:val="28"/>
        </w:rPr>
        <w:t>Премьер-Министрінің орынбасары –</w:t>
      </w:r>
    </w:p>
    <w:p w14:paraId="72E53B05" w14:textId="77777777" w:rsidR="00A32A03" w:rsidRDefault="00A32A03" w:rsidP="00A32A03">
      <w:pPr>
        <w:pStyle w:val="af"/>
        <w:pBdr>
          <w:bottom w:val="single" w:sz="4" w:space="0" w:color="FFFFFF"/>
        </w:pBdr>
        <w:tabs>
          <w:tab w:val="left" w:pos="993"/>
        </w:tabs>
        <w:spacing w:before="0" w:beforeAutospacing="0" w:after="0" w:afterAutospacing="0"/>
        <w:ind w:firstLine="709"/>
        <w:jc w:val="both"/>
      </w:pPr>
      <w:r>
        <w:rPr>
          <w:b/>
          <w:bCs/>
          <w:color w:val="000000"/>
          <w:sz w:val="28"/>
          <w:szCs w:val="28"/>
        </w:rPr>
        <w:t xml:space="preserve">       </w:t>
      </w:r>
      <w:r w:rsidRPr="00105E7C">
        <w:rPr>
          <w:b/>
          <w:bCs/>
          <w:color w:val="000000"/>
          <w:sz w:val="28"/>
          <w:szCs w:val="28"/>
        </w:rPr>
        <w:t>Ұлттық экономика министрі</w:t>
      </w:r>
      <w:r w:rsidRPr="00105E7C">
        <w:rPr>
          <w:b/>
          <w:bCs/>
          <w:color w:val="000000"/>
          <w:sz w:val="28"/>
          <w:szCs w:val="28"/>
        </w:rPr>
        <w:tab/>
      </w:r>
      <w:r w:rsidRPr="00105E7C">
        <w:rPr>
          <w:b/>
          <w:bCs/>
          <w:color w:val="000000"/>
          <w:sz w:val="28"/>
          <w:szCs w:val="28"/>
        </w:rPr>
        <w:tab/>
      </w:r>
      <w:r w:rsidRPr="00105E7C">
        <w:rPr>
          <w:b/>
          <w:bCs/>
          <w:color w:val="000000"/>
          <w:sz w:val="28"/>
          <w:szCs w:val="28"/>
        </w:rPr>
        <w:tab/>
      </w:r>
      <w:r w:rsidRPr="00105E7C">
        <w:rPr>
          <w:b/>
          <w:bCs/>
          <w:color w:val="000000"/>
          <w:sz w:val="28"/>
          <w:szCs w:val="28"/>
        </w:rPr>
        <w:tab/>
      </w:r>
      <w:r>
        <w:rPr>
          <w:b/>
          <w:bCs/>
          <w:color w:val="000000"/>
          <w:sz w:val="28"/>
          <w:szCs w:val="28"/>
        </w:rPr>
        <w:t xml:space="preserve">        </w:t>
      </w:r>
      <w:r w:rsidRPr="00105E7C">
        <w:rPr>
          <w:b/>
          <w:bCs/>
          <w:color w:val="000000"/>
          <w:sz w:val="28"/>
          <w:szCs w:val="28"/>
        </w:rPr>
        <w:t>С. Жұманғарин</w:t>
      </w:r>
    </w:p>
    <w:p w14:paraId="5F161577" w14:textId="77777777" w:rsidR="00A32A03" w:rsidRDefault="00A32A03" w:rsidP="00A32A03">
      <w:pPr>
        <w:pStyle w:val="pr"/>
        <w:tabs>
          <w:tab w:val="left" w:pos="6804"/>
        </w:tabs>
        <w:spacing w:before="0" w:beforeAutospacing="0" w:after="0" w:afterAutospacing="0"/>
        <w:ind w:left="5664" w:firstLine="708"/>
        <w:rPr>
          <w:b/>
          <w:bCs/>
          <w:sz w:val="28"/>
          <w:szCs w:val="28"/>
          <w:bdr w:val="none" w:sz="0" w:space="0" w:color="auto" w:frame="1"/>
          <w:lang w:val="kk-KZ"/>
        </w:rPr>
      </w:pPr>
    </w:p>
    <w:p w14:paraId="6D4270BC" w14:textId="77777777" w:rsidR="00A32A03" w:rsidRDefault="00A32A03" w:rsidP="00A32A03">
      <w:pPr>
        <w:pStyle w:val="pr"/>
        <w:tabs>
          <w:tab w:val="left" w:pos="6804"/>
        </w:tabs>
        <w:spacing w:before="0" w:beforeAutospacing="0" w:after="0" w:afterAutospacing="0"/>
        <w:ind w:left="5664" w:firstLine="708"/>
        <w:rPr>
          <w:b/>
          <w:bCs/>
          <w:sz w:val="28"/>
          <w:szCs w:val="28"/>
          <w:bdr w:val="none" w:sz="0" w:space="0" w:color="auto" w:frame="1"/>
          <w:lang w:val="kk-KZ"/>
        </w:rPr>
      </w:pPr>
    </w:p>
    <w:p w14:paraId="28EBDBD4" w14:textId="77777777" w:rsidR="00A32A03" w:rsidRPr="00984988" w:rsidRDefault="00A32A03" w:rsidP="00A32A03">
      <w:pPr>
        <w:pStyle w:val="pr"/>
        <w:tabs>
          <w:tab w:val="left" w:pos="6804"/>
        </w:tabs>
        <w:spacing w:before="0" w:beforeAutospacing="0" w:after="0" w:afterAutospacing="0"/>
        <w:rPr>
          <w:b/>
          <w:bCs/>
          <w:sz w:val="28"/>
          <w:szCs w:val="28"/>
          <w:bdr w:val="none" w:sz="0" w:space="0" w:color="auto" w:frame="1"/>
          <w:lang w:val="kk-KZ"/>
        </w:rPr>
      </w:pPr>
    </w:p>
    <w:p w14:paraId="4C9E9E3C" w14:textId="77777777" w:rsidR="00BF2A20" w:rsidRPr="00A32A03" w:rsidRDefault="00BF2A20" w:rsidP="00A32A03">
      <w:bookmarkStart w:id="0" w:name="_GoBack"/>
      <w:bookmarkEnd w:id="0"/>
    </w:p>
    <w:sectPr w:rsidR="00BF2A20" w:rsidRPr="00A32A03" w:rsidSect="006D6529">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D939B" w14:textId="77777777" w:rsidR="00DA202D" w:rsidRDefault="00DA202D">
      <w:pPr>
        <w:spacing w:after="0" w:line="240" w:lineRule="auto"/>
      </w:pPr>
      <w:r>
        <w:separator/>
      </w:r>
    </w:p>
  </w:endnote>
  <w:endnote w:type="continuationSeparator" w:id="0">
    <w:p w14:paraId="54F258C2" w14:textId="77777777" w:rsidR="00DA202D" w:rsidRDefault="00DA2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2DEA6" w14:textId="77777777" w:rsidR="00DA202D" w:rsidRDefault="00DA202D">
      <w:pPr>
        <w:spacing w:after="0" w:line="240" w:lineRule="auto"/>
      </w:pPr>
      <w:r>
        <w:separator/>
      </w:r>
    </w:p>
  </w:footnote>
  <w:footnote w:type="continuationSeparator" w:id="0">
    <w:p w14:paraId="71DE1ACD" w14:textId="77777777" w:rsidR="00DA202D" w:rsidRDefault="00DA20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501009"/>
      <w:docPartObj>
        <w:docPartGallery w:val="Page Numbers (Top of Page)"/>
        <w:docPartUnique/>
      </w:docPartObj>
    </w:sdtPr>
    <w:sdtEndPr>
      <w:rPr>
        <w:rFonts w:ascii="Times New Roman" w:hAnsi="Times New Roman" w:cs="Times New Roman"/>
        <w:sz w:val="28"/>
        <w:szCs w:val="28"/>
      </w:rPr>
    </w:sdtEndPr>
    <w:sdtContent>
      <w:p w14:paraId="5E2136C8" w14:textId="31B85469" w:rsidR="004B7861" w:rsidRPr="004B7861" w:rsidRDefault="004B7861">
        <w:pPr>
          <w:pStyle w:val="a5"/>
          <w:jc w:val="center"/>
          <w:rPr>
            <w:rFonts w:ascii="Times New Roman" w:hAnsi="Times New Roman" w:cs="Times New Roman"/>
            <w:sz w:val="28"/>
            <w:szCs w:val="28"/>
          </w:rPr>
        </w:pPr>
        <w:r w:rsidRPr="004B7861">
          <w:rPr>
            <w:rFonts w:ascii="Times New Roman" w:hAnsi="Times New Roman" w:cs="Times New Roman"/>
            <w:sz w:val="28"/>
            <w:szCs w:val="28"/>
          </w:rPr>
          <w:fldChar w:fldCharType="begin"/>
        </w:r>
        <w:r w:rsidRPr="004B7861">
          <w:rPr>
            <w:rFonts w:ascii="Times New Roman" w:hAnsi="Times New Roman" w:cs="Times New Roman"/>
            <w:sz w:val="28"/>
            <w:szCs w:val="28"/>
          </w:rPr>
          <w:instrText>PAGE   \* MERGEFORMAT</w:instrText>
        </w:r>
        <w:r w:rsidRPr="004B7861">
          <w:rPr>
            <w:rFonts w:ascii="Times New Roman" w:hAnsi="Times New Roman" w:cs="Times New Roman"/>
            <w:sz w:val="28"/>
            <w:szCs w:val="28"/>
          </w:rPr>
          <w:fldChar w:fldCharType="separate"/>
        </w:r>
        <w:r w:rsidR="00A32A03">
          <w:rPr>
            <w:rFonts w:ascii="Times New Roman" w:hAnsi="Times New Roman" w:cs="Times New Roman"/>
            <w:noProof/>
            <w:sz w:val="28"/>
            <w:szCs w:val="28"/>
          </w:rPr>
          <w:t>2</w:t>
        </w:r>
        <w:r w:rsidRPr="004B7861">
          <w:rPr>
            <w:rFonts w:ascii="Times New Roman" w:hAnsi="Times New Roman" w:cs="Times New Roman"/>
            <w:sz w:val="28"/>
            <w:szCs w:val="28"/>
          </w:rPr>
          <w:fldChar w:fldCharType="end"/>
        </w:r>
      </w:p>
    </w:sdtContent>
  </w:sdt>
  <w:p w14:paraId="3B3F89BF" w14:textId="77777777" w:rsidR="00984988" w:rsidRDefault="0098498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585"/>
    <w:rsid w:val="000005CC"/>
    <w:rsid w:val="0000491C"/>
    <w:rsid w:val="00015094"/>
    <w:rsid w:val="0001516D"/>
    <w:rsid w:val="000167A9"/>
    <w:rsid w:val="00026CC1"/>
    <w:rsid w:val="00032D85"/>
    <w:rsid w:val="00032D94"/>
    <w:rsid w:val="0004348C"/>
    <w:rsid w:val="00044BA1"/>
    <w:rsid w:val="00050A3E"/>
    <w:rsid w:val="00064E67"/>
    <w:rsid w:val="00067930"/>
    <w:rsid w:val="00074063"/>
    <w:rsid w:val="000755AC"/>
    <w:rsid w:val="00094EA3"/>
    <w:rsid w:val="0009733B"/>
    <w:rsid w:val="000B3387"/>
    <w:rsid w:val="000B33C5"/>
    <w:rsid w:val="000C3AEC"/>
    <w:rsid w:val="000D1FE1"/>
    <w:rsid w:val="000D3ACF"/>
    <w:rsid w:val="000D7E37"/>
    <w:rsid w:val="000E76E7"/>
    <w:rsid w:val="000F3D71"/>
    <w:rsid w:val="000F4220"/>
    <w:rsid w:val="00105E7C"/>
    <w:rsid w:val="00111160"/>
    <w:rsid w:val="00116284"/>
    <w:rsid w:val="00117390"/>
    <w:rsid w:val="00124326"/>
    <w:rsid w:val="0012625F"/>
    <w:rsid w:val="00127B74"/>
    <w:rsid w:val="00135EDB"/>
    <w:rsid w:val="00144D9F"/>
    <w:rsid w:val="00156FF2"/>
    <w:rsid w:val="00161166"/>
    <w:rsid w:val="001653C3"/>
    <w:rsid w:val="00167712"/>
    <w:rsid w:val="00170269"/>
    <w:rsid w:val="00172E7A"/>
    <w:rsid w:val="0017494D"/>
    <w:rsid w:val="00174B5F"/>
    <w:rsid w:val="0018304A"/>
    <w:rsid w:val="0018498B"/>
    <w:rsid w:val="00193B34"/>
    <w:rsid w:val="00195322"/>
    <w:rsid w:val="0019732F"/>
    <w:rsid w:val="001A25D2"/>
    <w:rsid w:val="001A5EA7"/>
    <w:rsid w:val="001A6CEB"/>
    <w:rsid w:val="001B025B"/>
    <w:rsid w:val="001D03C1"/>
    <w:rsid w:val="001D0537"/>
    <w:rsid w:val="001F7F9F"/>
    <w:rsid w:val="00204746"/>
    <w:rsid w:val="00212385"/>
    <w:rsid w:val="00212DAC"/>
    <w:rsid w:val="002132FB"/>
    <w:rsid w:val="00221A71"/>
    <w:rsid w:val="00227C20"/>
    <w:rsid w:val="00242020"/>
    <w:rsid w:val="00254BA7"/>
    <w:rsid w:val="0026103E"/>
    <w:rsid w:val="00265DCB"/>
    <w:rsid w:val="002664F6"/>
    <w:rsid w:val="00272B81"/>
    <w:rsid w:val="00275A73"/>
    <w:rsid w:val="0028048C"/>
    <w:rsid w:val="00287145"/>
    <w:rsid w:val="00293ECF"/>
    <w:rsid w:val="002A122F"/>
    <w:rsid w:val="002A7A7C"/>
    <w:rsid w:val="002D3EA1"/>
    <w:rsid w:val="002D49A9"/>
    <w:rsid w:val="002D5AA4"/>
    <w:rsid w:val="002E0E00"/>
    <w:rsid w:val="002E525E"/>
    <w:rsid w:val="0031431D"/>
    <w:rsid w:val="003146A6"/>
    <w:rsid w:val="003217C3"/>
    <w:rsid w:val="00324A0E"/>
    <w:rsid w:val="00330E58"/>
    <w:rsid w:val="0033418B"/>
    <w:rsid w:val="003350B2"/>
    <w:rsid w:val="00342870"/>
    <w:rsid w:val="00346354"/>
    <w:rsid w:val="00347E3B"/>
    <w:rsid w:val="0035129F"/>
    <w:rsid w:val="00352477"/>
    <w:rsid w:val="003545F5"/>
    <w:rsid w:val="00362836"/>
    <w:rsid w:val="003635DC"/>
    <w:rsid w:val="0037000D"/>
    <w:rsid w:val="003727F1"/>
    <w:rsid w:val="003A453F"/>
    <w:rsid w:val="003B0466"/>
    <w:rsid w:val="003C1E47"/>
    <w:rsid w:val="003C4DA3"/>
    <w:rsid w:val="003D26FF"/>
    <w:rsid w:val="003D6F76"/>
    <w:rsid w:val="003E3A95"/>
    <w:rsid w:val="003F6E41"/>
    <w:rsid w:val="00421C10"/>
    <w:rsid w:val="00422C0C"/>
    <w:rsid w:val="00431285"/>
    <w:rsid w:val="00436F66"/>
    <w:rsid w:val="0043795B"/>
    <w:rsid w:val="004526FE"/>
    <w:rsid w:val="00453F39"/>
    <w:rsid w:val="00473700"/>
    <w:rsid w:val="004766E8"/>
    <w:rsid w:val="004839D5"/>
    <w:rsid w:val="00486F3B"/>
    <w:rsid w:val="004A32F2"/>
    <w:rsid w:val="004B43E7"/>
    <w:rsid w:val="004B717F"/>
    <w:rsid w:val="004B7861"/>
    <w:rsid w:val="004C2080"/>
    <w:rsid w:val="004D06A2"/>
    <w:rsid w:val="004D2691"/>
    <w:rsid w:val="004E09F2"/>
    <w:rsid w:val="004F10FC"/>
    <w:rsid w:val="004F6CAC"/>
    <w:rsid w:val="004F7C5C"/>
    <w:rsid w:val="00506111"/>
    <w:rsid w:val="0051536D"/>
    <w:rsid w:val="00527969"/>
    <w:rsid w:val="0053006A"/>
    <w:rsid w:val="00530D48"/>
    <w:rsid w:val="0053675F"/>
    <w:rsid w:val="00547CD1"/>
    <w:rsid w:val="005507E8"/>
    <w:rsid w:val="00555CBC"/>
    <w:rsid w:val="00564B1C"/>
    <w:rsid w:val="00565F99"/>
    <w:rsid w:val="00586334"/>
    <w:rsid w:val="005913D9"/>
    <w:rsid w:val="00593D6C"/>
    <w:rsid w:val="00597B30"/>
    <w:rsid w:val="005A1CD8"/>
    <w:rsid w:val="005A317F"/>
    <w:rsid w:val="005B08FA"/>
    <w:rsid w:val="005B277C"/>
    <w:rsid w:val="005B4B55"/>
    <w:rsid w:val="005D100E"/>
    <w:rsid w:val="005D60F1"/>
    <w:rsid w:val="005E1117"/>
    <w:rsid w:val="005F6678"/>
    <w:rsid w:val="005F7846"/>
    <w:rsid w:val="00605C90"/>
    <w:rsid w:val="00607010"/>
    <w:rsid w:val="00607F25"/>
    <w:rsid w:val="00610228"/>
    <w:rsid w:val="00616F74"/>
    <w:rsid w:val="00621183"/>
    <w:rsid w:val="006212FB"/>
    <w:rsid w:val="006319C2"/>
    <w:rsid w:val="00633A30"/>
    <w:rsid w:val="00644960"/>
    <w:rsid w:val="00653F51"/>
    <w:rsid w:val="00654795"/>
    <w:rsid w:val="0066553E"/>
    <w:rsid w:val="00667C1B"/>
    <w:rsid w:val="006866A2"/>
    <w:rsid w:val="00692202"/>
    <w:rsid w:val="00692448"/>
    <w:rsid w:val="006A563F"/>
    <w:rsid w:val="006A72D5"/>
    <w:rsid w:val="006B70B2"/>
    <w:rsid w:val="006C15D3"/>
    <w:rsid w:val="006C1E23"/>
    <w:rsid w:val="006C3F68"/>
    <w:rsid w:val="006C4D67"/>
    <w:rsid w:val="006D594B"/>
    <w:rsid w:val="006D6529"/>
    <w:rsid w:val="006E1E0C"/>
    <w:rsid w:val="006E5736"/>
    <w:rsid w:val="006F36AA"/>
    <w:rsid w:val="006F3A8B"/>
    <w:rsid w:val="006F787B"/>
    <w:rsid w:val="00706AB3"/>
    <w:rsid w:val="00713D5E"/>
    <w:rsid w:val="007148E1"/>
    <w:rsid w:val="0071540B"/>
    <w:rsid w:val="007173C0"/>
    <w:rsid w:val="0072126F"/>
    <w:rsid w:val="0073081A"/>
    <w:rsid w:val="00742575"/>
    <w:rsid w:val="0074682D"/>
    <w:rsid w:val="00753345"/>
    <w:rsid w:val="00755711"/>
    <w:rsid w:val="00756F47"/>
    <w:rsid w:val="00761E07"/>
    <w:rsid w:val="00767120"/>
    <w:rsid w:val="00767BD1"/>
    <w:rsid w:val="00773A27"/>
    <w:rsid w:val="0078216D"/>
    <w:rsid w:val="00782F88"/>
    <w:rsid w:val="007848D6"/>
    <w:rsid w:val="007A0BA7"/>
    <w:rsid w:val="007A1D57"/>
    <w:rsid w:val="007A2DE7"/>
    <w:rsid w:val="007C0B1D"/>
    <w:rsid w:val="007C1872"/>
    <w:rsid w:val="007C227C"/>
    <w:rsid w:val="007C69A3"/>
    <w:rsid w:val="007D2687"/>
    <w:rsid w:val="007D72BA"/>
    <w:rsid w:val="007D7573"/>
    <w:rsid w:val="007E2197"/>
    <w:rsid w:val="007E2476"/>
    <w:rsid w:val="007E40D1"/>
    <w:rsid w:val="007F38F6"/>
    <w:rsid w:val="007F3F48"/>
    <w:rsid w:val="0081674C"/>
    <w:rsid w:val="008216B1"/>
    <w:rsid w:val="008318D8"/>
    <w:rsid w:val="0083372B"/>
    <w:rsid w:val="00843B07"/>
    <w:rsid w:val="00844EDA"/>
    <w:rsid w:val="00846548"/>
    <w:rsid w:val="0085129F"/>
    <w:rsid w:val="008578B1"/>
    <w:rsid w:val="0086143A"/>
    <w:rsid w:val="00861A7A"/>
    <w:rsid w:val="00863742"/>
    <w:rsid w:val="00864978"/>
    <w:rsid w:val="00871354"/>
    <w:rsid w:val="00873838"/>
    <w:rsid w:val="008852E8"/>
    <w:rsid w:val="008872F7"/>
    <w:rsid w:val="008963A8"/>
    <w:rsid w:val="008A2421"/>
    <w:rsid w:val="008C2567"/>
    <w:rsid w:val="008C6956"/>
    <w:rsid w:val="008E6E91"/>
    <w:rsid w:val="008E703B"/>
    <w:rsid w:val="008F613E"/>
    <w:rsid w:val="00902219"/>
    <w:rsid w:val="00910025"/>
    <w:rsid w:val="00922F37"/>
    <w:rsid w:val="00930B4E"/>
    <w:rsid w:val="009347A2"/>
    <w:rsid w:val="00935F5D"/>
    <w:rsid w:val="00947A44"/>
    <w:rsid w:val="00947C24"/>
    <w:rsid w:val="00955D3B"/>
    <w:rsid w:val="00957F72"/>
    <w:rsid w:val="00966861"/>
    <w:rsid w:val="00966D1F"/>
    <w:rsid w:val="00984988"/>
    <w:rsid w:val="00986229"/>
    <w:rsid w:val="00990C4A"/>
    <w:rsid w:val="009921E1"/>
    <w:rsid w:val="009A04F9"/>
    <w:rsid w:val="009A17C5"/>
    <w:rsid w:val="009A6E73"/>
    <w:rsid w:val="009B39ED"/>
    <w:rsid w:val="009B3CA4"/>
    <w:rsid w:val="009C1C82"/>
    <w:rsid w:val="009C1C8C"/>
    <w:rsid w:val="009D2C8D"/>
    <w:rsid w:val="009D7B75"/>
    <w:rsid w:val="009E63E1"/>
    <w:rsid w:val="009F74CD"/>
    <w:rsid w:val="00A12AE6"/>
    <w:rsid w:val="00A220FE"/>
    <w:rsid w:val="00A32A03"/>
    <w:rsid w:val="00A35A1D"/>
    <w:rsid w:val="00A54CB0"/>
    <w:rsid w:val="00A57905"/>
    <w:rsid w:val="00A60682"/>
    <w:rsid w:val="00A62D50"/>
    <w:rsid w:val="00A72B58"/>
    <w:rsid w:val="00A73086"/>
    <w:rsid w:val="00A730A5"/>
    <w:rsid w:val="00A7630E"/>
    <w:rsid w:val="00A83144"/>
    <w:rsid w:val="00A932D9"/>
    <w:rsid w:val="00AC034F"/>
    <w:rsid w:val="00AC4D79"/>
    <w:rsid w:val="00AD001A"/>
    <w:rsid w:val="00AD19F5"/>
    <w:rsid w:val="00AE1FDE"/>
    <w:rsid w:val="00AE31E0"/>
    <w:rsid w:val="00AE3AD2"/>
    <w:rsid w:val="00AF657B"/>
    <w:rsid w:val="00B0182E"/>
    <w:rsid w:val="00B02578"/>
    <w:rsid w:val="00B07A32"/>
    <w:rsid w:val="00B172F0"/>
    <w:rsid w:val="00B30755"/>
    <w:rsid w:val="00B4025C"/>
    <w:rsid w:val="00B43812"/>
    <w:rsid w:val="00B54B7A"/>
    <w:rsid w:val="00B6081A"/>
    <w:rsid w:val="00B6350E"/>
    <w:rsid w:val="00B65156"/>
    <w:rsid w:val="00B70A2B"/>
    <w:rsid w:val="00B73CCC"/>
    <w:rsid w:val="00B74F77"/>
    <w:rsid w:val="00B86C86"/>
    <w:rsid w:val="00B878A8"/>
    <w:rsid w:val="00B9349F"/>
    <w:rsid w:val="00B97A22"/>
    <w:rsid w:val="00BA66B8"/>
    <w:rsid w:val="00BB2631"/>
    <w:rsid w:val="00BB2924"/>
    <w:rsid w:val="00BB5F38"/>
    <w:rsid w:val="00BB695C"/>
    <w:rsid w:val="00BC180D"/>
    <w:rsid w:val="00BC2EBB"/>
    <w:rsid w:val="00BD75C0"/>
    <w:rsid w:val="00BF2A20"/>
    <w:rsid w:val="00C11082"/>
    <w:rsid w:val="00C13B7E"/>
    <w:rsid w:val="00C14953"/>
    <w:rsid w:val="00C21686"/>
    <w:rsid w:val="00C2186F"/>
    <w:rsid w:val="00C243AC"/>
    <w:rsid w:val="00C3346E"/>
    <w:rsid w:val="00C35AA4"/>
    <w:rsid w:val="00C36D0C"/>
    <w:rsid w:val="00C502F7"/>
    <w:rsid w:val="00C5082F"/>
    <w:rsid w:val="00C55782"/>
    <w:rsid w:val="00C60AF3"/>
    <w:rsid w:val="00C62926"/>
    <w:rsid w:val="00C67081"/>
    <w:rsid w:val="00C7046C"/>
    <w:rsid w:val="00C74EA8"/>
    <w:rsid w:val="00C76250"/>
    <w:rsid w:val="00C77515"/>
    <w:rsid w:val="00C80F33"/>
    <w:rsid w:val="00C81170"/>
    <w:rsid w:val="00C81900"/>
    <w:rsid w:val="00C83A7B"/>
    <w:rsid w:val="00C91639"/>
    <w:rsid w:val="00C968C0"/>
    <w:rsid w:val="00CA7F26"/>
    <w:rsid w:val="00CB30ED"/>
    <w:rsid w:val="00CC1965"/>
    <w:rsid w:val="00CE7585"/>
    <w:rsid w:val="00CF2991"/>
    <w:rsid w:val="00CF4DDD"/>
    <w:rsid w:val="00D1241A"/>
    <w:rsid w:val="00D337F8"/>
    <w:rsid w:val="00D33887"/>
    <w:rsid w:val="00D33A8C"/>
    <w:rsid w:val="00D34C06"/>
    <w:rsid w:val="00D46A11"/>
    <w:rsid w:val="00D46B17"/>
    <w:rsid w:val="00D62407"/>
    <w:rsid w:val="00D73C62"/>
    <w:rsid w:val="00D75566"/>
    <w:rsid w:val="00D809EE"/>
    <w:rsid w:val="00D80C67"/>
    <w:rsid w:val="00D81994"/>
    <w:rsid w:val="00D85794"/>
    <w:rsid w:val="00D86425"/>
    <w:rsid w:val="00D92D84"/>
    <w:rsid w:val="00D9471F"/>
    <w:rsid w:val="00D95BD0"/>
    <w:rsid w:val="00DA202D"/>
    <w:rsid w:val="00DA2235"/>
    <w:rsid w:val="00DB0547"/>
    <w:rsid w:val="00DB16CC"/>
    <w:rsid w:val="00DB5826"/>
    <w:rsid w:val="00DB7C78"/>
    <w:rsid w:val="00DC01CC"/>
    <w:rsid w:val="00DC42DB"/>
    <w:rsid w:val="00DC7966"/>
    <w:rsid w:val="00DE1177"/>
    <w:rsid w:val="00DE585C"/>
    <w:rsid w:val="00DF0B0B"/>
    <w:rsid w:val="00DF5D12"/>
    <w:rsid w:val="00E026E1"/>
    <w:rsid w:val="00E13CA9"/>
    <w:rsid w:val="00E14983"/>
    <w:rsid w:val="00E21D3E"/>
    <w:rsid w:val="00E24A4A"/>
    <w:rsid w:val="00E2665D"/>
    <w:rsid w:val="00E32B9F"/>
    <w:rsid w:val="00E34949"/>
    <w:rsid w:val="00E469E6"/>
    <w:rsid w:val="00E549C4"/>
    <w:rsid w:val="00E62532"/>
    <w:rsid w:val="00E6346C"/>
    <w:rsid w:val="00E67C92"/>
    <w:rsid w:val="00E7735A"/>
    <w:rsid w:val="00E81A14"/>
    <w:rsid w:val="00E8464B"/>
    <w:rsid w:val="00EB06AA"/>
    <w:rsid w:val="00ED0AA7"/>
    <w:rsid w:val="00EE3879"/>
    <w:rsid w:val="00EF1823"/>
    <w:rsid w:val="00EF1875"/>
    <w:rsid w:val="00EF44D9"/>
    <w:rsid w:val="00F0073B"/>
    <w:rsid w:val="00F02F74"/>
    <w:rsid w:val="00F04106"/>
    <w:rsid w:val="00F073D5"/>
    <w:rsid w:val="00F4574B"/>
    <w:rsid w:val="00F47CFC"/>
    <w:rsid w:val="00F71ADD"/>
    <w:rsid w:val="00F76145"/>
    <w:rsid w:val="00F779D2"/>
    <w:rsid w:val="00F80E89"/>
    <w:rsid w:val="00F9335E"/>
    <w:rsid w:val="00FB0A68"/>
    <w:rsid w:val="00FB10A2"/>
    <w:rsid w:val="00FC0ACE"/>
    <w:rsid w:val="00FC24EE"/>
    <w:rsid w:val="00FE70F8"/>
    <w:rsid w:val="00FF4F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DC2BB"/>
  <w15:docId w15:val="{4CC18532-243A-4929-BE4D-F7F033CDB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D48"/>
    <w:pPr>
      <w:spacing w:after="200" w:line="276" w:lineRule="auto"/>
    </w:pPr>
    <w:rPr>
      <w:rFonts w:eastAsiaTheme="minorEastAsia"/>
      <w:lang w:eastAsia="ru-RU"/>
    </w:rPr>
  </w:style>
  <w:style w:type="paragraph" w:styleId="1">
    <w:name w:val="heading 1"/>
    <w:basedOn w:val="a"/>
    <w:next w:val="a"/>
    <w:link w:val="10"/>
    <w:uiPriority w:val="9"/>
    <w:qFormat/>
    <w:rsid w:val="0091002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B07A32"/>
    <w:pPr>
      <w:spacing w:before="100" w:beforeAutospacing="1" w:after="100" w:afterAutospacing="1" w:line="240" w:lineRule="auto"/>
      <w:outlineLvl w:val="2"/>
    </w:pPr>
    <w:rPr>
      <w:rFonts w:ascii="Times New Roman" w:eastAsia="Times New Roman" w:hAnsi="Times New Roman" w:cs="Times New Roman"/>
      <w:b/>
      <w:bCs/>
      <w:sz w:val="27"/>
      <w:szCs w:val="27"/>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530D48"/>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530D48"/>
    <w:rPr>
      <w:rFonts w:ascii="Courier New" w:eastAsia="Times New Roman" w:hAnsi="Courier New" w:cs="Courier New"/>
      <w:iCs/>
      <w:sz w:val="20"/>
      <w:szCs w:val="20"/>
      <w:lang w:eastAsia="ru-RU"/>
    </w:rPr>
  </w:style>
  <w:style w:type="paragraph" w:styleId="a5">
    <w:name w:val="header"/>
    <w:basedOn w:val="a"/>
    <w:link w:val="a6"/>
    <w:uiPriority w:val="99"/>
    <w:unhideWhenUsed/>
    <w:rsid w:val="00530D4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30D48"/>
    <w:rPr>
      <w:rFonts w:eastAsiaTheme="minorEastAsia"/>
      <w:lang w:eastAsia="ru-RU"/>
    </w:rPr>
  </w:style>
  <w:style w:type="character" w:styleId="a7">
    <w:name w:val="Hyperlink"/>
    <w:basedOn w:val="a0"/>
    <w:uiPriority w:val="99"/>
    <w:unhideWhenUsed/>
    <w:rsid w:val="00530D48"/>
    <w:rPr>
      <w:color w:val="0563C1" w:themeColor="hyperlink"/>
      <w:u w:val="single"/>
    </w:rPr>
  </w:style>
  <w:style w:type="paragraph" w:styleId="a8">
    <w:name w:val="Balloon Text"/>
    <w:basedOn w:val="a"/>
    <w:link w:val="a9"/>
    <w:uiPriority w:val="99"/>
    <w:semiHidden/>
    <w:unhideWhenUsed/>
    <w:rsid w:val="000C3AE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C3AEC"/>
    <w:rPr>
      <w:rFonts w:ascii="Segoe UI" w:eastAsiaTheme="minorEastAsia" w:hAnsi="Segoe UI" w:cs="Segoe UI"/>
      <w:sz w:val="18"/>
      <w:szCs w:val="18"/>
      <w:lang w:eastAsia="ru-RU"/>
    </w:rPr>
  </w:style>
  <w:style w:type="paragraph" w:customStyle="1" w:styleId="pr">
    <w:name w:val="pr"/>
    <w:basedOn w:val="a"/>
    <w:rsid w:val="00654795"/>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a">
    <w:name w:val="footer"/>
    <w:basedOn w:val="a"/>
    <w:link w:val="ab"/>
    <w:uiPriority w:val="99"/>
    <w:unhideWhenUsed/>
    <w:rsid w:val="00C36D0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36D0C"/>
    <w:rPr>
      <w:rFonts w:eastAsiaTheme="minorEastAsia"/>
      <w:lang w:eastAsia="ru-RU"/>
    </w:rPr>
  </w:style>
  <w:style w:type="paragraph" w:customStyle="1" w:styleId="pc">
    <w:name w:val="pc"/>
    <w:basedOn w:val="a"/>
    <w:rsid w:val="006F36AA"/>
    <w:pPr>
      <w:spacing w:before="100" w:beforeAutospacing="1" w:after="100" w:afterAutospacing="1" w:line="240" w:lineRule="auto"/>
      <w:jc w:val="both"/>
    </w:pPr>
    <w:rPr>
      <w:rFonts w:ascii="Times New Roman" w:eastAsia="Times New Roman" w:hAnsi="Times New Roman" w:cs="Times New Roman"/>
      <w:color w:val="000000"/>
      <w:sz w:val="24"/>
      <w:szCs w:val="24"/>
    </w:rPr>
  </w:style>
  <w:style w:type="paragraph" w:styleId="ac">
    <w:name w:val="No Spacing"/>
    <w:link w:val="ad"/>
    <w:uiPriority w:val="1"/>
    <w:qFormat/>
    <w:rsid w:val="006F36AA"/>
    <w:pPr>
      <w:spacing w:after="0" w:line="240" w:lineRule="auto"/>
      <w:jc w:val="both"/>
    </w:pPr>
    <w:rPr>
      <w:rFonts w:eastAsiaTheme="minorEastAsia"/>
      <w:lang w:eastAsia="ru-RU"/>
    </w:rPr>
  </w:style>
  <w:style w:type="paragraph" w:styleId="ae">
    <w:name w:val="List Paragraph"/>
    <w:basedOn w:val="a"/>
    <w:uiPriority w:val="34"/>
    <w:qFormat/>
    <w:rsid w:val="00C67081"/>
    <w:pPr>
      <w:ind w:left="720"/>
      <w:contextualSpacing/>
    </w:pPr>
  </w:style>
  <w:style w:type="character" w:customStyle="1" w:styleId="30">
    <w:name w:val="Заголовок 3 Знак"/>
    <w:basedOn w:val="a0"/>
    <w:link w:val="3"/>
    <w:uiPriority w:val="9"/>
    <w:rsid w:val="00B07A32"/>
    <w:rPr>
      <w:rFonts w:ascii="Times New Roman" w:eastAsia="Times New Roman" w:hAnsi="Times New Roman" w:cs="Times New Roman"/>
      <w:b/>
      <w:bCs/>
      <w:sz w:val="27"/>
      <w:szCs w:val="27"/>
      <w:lang w:val="en-US"/>
    </w:rPr>
  </w:style>
  <w:style w:type="paragraph" w:styleId="af">
    <w:name w:val="Normal (Web)"/>
    <w:basedOn w:val="a"/>
    <w:uiPriority w:val="99"/>
    <w:unhideWhenUsed/>
    <w:rsid w:val="000151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10025"/>
    <w:rPr>
      <w:rFonts w:asciiTheme="majorHAnsi" w:eastAsiaTheme="majorEastAsia" w:hAnsiTheme="majorHAnsi" w:cstheme="majorBidi"/>
      <w:color w:val="2E74B5" w:themeColor="accent1" w:themeShade="BF"/>
      <w:sz w:val="32"/>
      <w:szCs w:val="32"/>
      <w:lang w:eastAsia="ru-RU"/>
    </w:rPr>
  </w:style>
  <w:style w:type="character" w:customStyle="1" w:styleId="ezkurwreuab5ozgtqnkl">
    <w:name w:val="ezkurwreuab5ozgtqnkl"/>
    <w:basedOn w:val="a0"/>
    <w:rsid w:val="00844EDA"/>
  </w:style>
  <w:style w:type="character" w:customStyle="1" w:styleId="anegp0gi0b9av8jahpyh">
    <w:name w:val="anegp0gi0b9av8jahpyh"/>
    <w:basedOn w:val="a0"/>
    <w:rsid w:val="00BB2924"/>
  </w:style>
  <w:style w:type="paragraph" w:customStyle="1" w:styleId="docdata">
    <w:name w:val="docdata"/>
    <w:aliases w:val="docy,v5,4043,bqiaagaaeyqcaaagiaiaaamydwaabuapaaaaaaaaaaaaaaaaaaaaaaaaaaaaaaaaaaaaaaaaaaaaaaaaaaaaaaaaaaaaaaaaaaaaaaaaaaaaaaaaaaaaaaaaaaaaaaaaaaaaaaaaaaaaaaaaaaaaaaaaaaaaaaaaaaaaaaaaaaaaaaaaaaaaaaaaaaaaaaaaaaaaaaaaaaaaaaaaaaaaaaaaaaaaaaaaaaaaaaaa"/>
    <w:basedOn w:val="a"/>
    <w:rsid w:val="00833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Без интервала Знак"/>
    <w:link w:val="ac"/>
    <w:uiPriority w:val="1"/>
    <w:rsid w:val="00E7735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7831">
      <w:bodyDiv w:val="1"/>
      <w:marLeft w:val="0"/>
      <w:marRight w:val="0"/>
      <w:marTop w:val="0"/>
      <w:marBottom w:val="0"/>
      <w:divBdr>
        <w:top w:val="none" w:sz="0" w:space="0" w:color="auto"/>
        <w:left w:val="none" w:sz="0" w:space="0" w:color="auto"/>
        <w:bottom w:val="none" w:sz="0" w:space="0" w:color="auto"/>
        <w:right w:val="none" w:sz="0" w:space="0" w:color="auto"/>
      </w:divBdr>
    </w:div>
    <w:div w:id="534193922">
      <w:bodyDiv w:val="1"/>
      <w:marLeft w:val="0"/>
      <w:marRight w:val="0"/>
      <w:marTop w:val="0"/>
      <w:marBottom w:val="0"/>
      <w:divBdr>
        <w:top w:val="none" w:sz="0" w:space="0" w:color="auto"/>
        <w:left w:val="none" w:sz="0" w:space="0" w:color="auto"/>
        <w:bottom w:val="none" w:sz="0" w:space="0" w:color="auto"/>
        <w:right w:val="none" w:sz="0" w:space="0" w:color="auto"/>
      </w:divBdr>
    </w:div>
    <w:div w:id="540560759">
      <w:bodyDiv w:val="1"/>
      <w:marLeft w:val="0"/>
      <w:marRight w:val="0"/>
      <w:marTop w:val="0"/>
      <w:marBottom w:val="0"/>
      <w:divBdr>
        <w:top w:val="none" w:sz="0" w:space="0" w:color="auto"/>
        <w:left w:val="none" w:sz="0" w:space="0" w:color="auto"/>
        <w:bottom w:val="none" w:sz="0" w:space="0" w:color="auto"/>
        <w:right w:val="none" w:sz="0" w:space="0" w:color="auto"/>
      </w:divBdr>
    </w:div>
    <w:div w:id="612790067">
      <w:bodyDiv w:val="1"/>
      <w:marLeft w:val="0"/>
      <w:marRight w:val="0"/>
      <w:marTop w:val="0"/>
      <w:marBottom w:val="0"/>
      <w:divBdr>
        <w:top w:val="none" w:sz="0" w:space="0" w:color="auto"/>
        <w:left w:val="none" w:sz="0" w:space="0" w:color="auto"/>
        <w:bottom w:val="none" w:sz="0" w:space="0" w:color="auto"/>
        <w:right w:val="none" w:sz="0" w:space="0" w:color="auto"/>
      </w:divBdr>
    </w:div>
    <w:div w:id="808089821">
      <w:bodyDiv w:val="1"/>
      <w:marLeft w:val="0"/>
      <w:marRight w:val="0"/>
      <w:marTop w:val="0"/>
      <w:marBottom w:val="0"/>
      <w:divBdr>
        <w:top w:val="none" w:sz="0" w:space="0" w:color="auto"/>
        <w:left w:val="none" w:sz="0" w:space="0" w:color="auto"/>
        <w:bottom w:val="none" w:sz="0" w:space="0" w:color="auto"/>
        <w:right w:val="none" w:sz="0" w:space="0" w:color="auto"/>
      </w:divBdr>
    </w:div>
    <w:div w:id="1198810344">
      <w:bodyDiv w:val="1"/>
      <w:marLeft w:val="0"/>
      <w:marRight w:val="0"/>
      <w:marTop w:val="0"/>
      <w:marBottom w:val="0"/>
      <w:divBdr>
        <w:top w:val="none" w:sz="0" w:space="0" w:color="auto"/>
        <w:left w:val="none" w:sz="0" w:space="0" w:color="auto"/>
        <w:bottom w:val="none" w:sz="0" w:space="0" w:color="auto"/>
        <w:right w:val="none" w:sz="0" w:space="0" w:color="auto"/>
      </w:divBdr>
    </w:div>
    <w:div w:id="1247496312">
      <w:bodyDiv w:val="1"/>
      <w:marLeft w:val="0"/>
      <w:marRight w:val="0"/>
      <w:marTop w:val="0"/>
      <w:marBottom w:val="0"/>
      <w:divBdr>
        <w:top w:val="none" w:sz="0" w:space="0" w:color="auto"/>
        <w:left w:val="none" w:sz="0" w:space="0" w:color="auto"/>
        <w:bottom w:val="none" w:sz="0" w:space="0" w:color="auto"/>
        <w:right w:val="none" w:sz="0" w:space="0" w:color="auto"/>
      </w:divBdr>
    </w:div>
    <w:div w:id="1316883802">
      <w:bodyDiv w:val="1"/>
      <w:marLeft w:val="0"/>
      <w:marRight w:val="0"/>
      <w:marTop w:val="0"/>
      <w:marBottom w:val="0"/>
      <w:divBdr>
        <w:top w:val="none" w:sz="0" w:space="0" w:color="auto"/>
        <w:left w:val="none" w:sz="0" w:space="0" w:color="auto"/>
        <w:bottom w:val="none" w:sz="0" w:space="0" w:color="auto"/>
        <w:right w:val="none" w:sz="0" w:space="0" w:color="auto"/>
      </w:divBdr>
    </w:div>
    <w:div w:id="1553076825">
      <w:bodyDiv w:val="1"/>
      <w:marLeft w:val="0"/>
      <w:marRight w:val="0"/>
      <w:marTop w:val="0"/>
      <w:marBottom w:val="0"/>
      <w:divBdr>
        <w:top w:val="none" w:sz="0" w:space="0" w:color="auto"/>
        <w:left w:val="none" w:sz="0" w:space="0" w:color="auto"/>
        <w:bottom w:val="none" w:sz="0" w:space="0" w:color="auto"/>
        <w:right w:val="none" w:sz="0" w:space="0" w:color="auto"/>
      </w:divBdr>
    </w:div>
    <w:div w:id="165297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94EEB-236F-4D04-953B-53BF3F24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731</Words>
  <Characters>4169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Сайфиев</dc:creator>
  <cp:lastModifiedBy>Аида Тегисбаева</cp:lastModifiedBy>
  <cp:revision>79</cp:revision>
  <cp:lastPrinted>2023-03-24T05:06:00Z</cp:lastPrinted>
  <dcterms:created xsi:type="dcterms:W3CDTF">2024-03-27T07:51:00Z</dcterms:created>
  <dcterms:modified xsi:type="dcterms:W3CDTF">2026-03-11T05:50:00Z</dcterms:modified>
</cp:coreProperties>
</file>